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9" w:rsidRDefault="00914B99" w:rsidP="00DB29F2">
      <w:pPr>
        <w:tabs>
          <w:tab w:val="left" w:pos="10065"/>
        </w:tabs>
        <w:ind w:right="-426"/>
        <w:jc w:val="right"/>
        <w:rPr>
          <w:lang w:val="ru-RU"/>
        </w:rPr>
      </w:pPr>
    </w:p>
    <w:p w:rsidR="00DB29F2" w:rsidRPr="00DB29F2" w:rsidRDefault="00DB29F2" w:rsidP="00DB29F2">
      <w:pPr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 xml:space="preserve">Приложение </w:t>
      </w:r>
      <w:r w:rsidR="00B073B2">
        <w:rPr>
          <w:lang w:val="ru-RU"/>
        </w:rPr>
        <w:t>3</w:t>
      </w:r>
    </w:p>
    <w:p w:rsidR="00DB29F2" w:rsidRPr="00DB29F2" w:rsidRDefault="00DB29F2" w:rsidP="00DB29F2">
      <w:pPr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>к решени</w:t>
      </w:r>
      <w:r w:rsidR="00914B99">
        <w:rPr>
          <w:lang w:val="ru-RU"/>
        </w:rPr>
        <w:t>ю</w:t>
      </w:r>
      <w:r w:rsidRPr="00DB29F2">
        <w:rPr>
          <w:lang w:val="ru-RU"/>
        </w:rPr>
        <w:t xml:space="preserve"> Собрания представителей</w:t>
      </w:r>
    </w:p>
    <w:p w:rsidR="00DB29F2" w:rsidRPr="00DB29F2" w:rsidRDefault="00DB29F2" w:rsidP="00DB29F2">
      <w:pPr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>города Сердобска Сердобского района</w:t>
      </w:r>
    </w:p>
    <w:p w:rsidR="00DB29F2" w:rsidRDefault="00DB29F2" w:rsidP="00DB29F2">
      <w:pPr>
        <w:pStyle w:val="a4"/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 xml:space="preserve">                                                                                                               от   </w:t>
      </w:r>
      <w:r w:rsidR="002A3ABA">
        <w:rPr>
          <w:lang w:val="ru-RU"/>
        </w:rPr>
        <w:t>15.05.2018</w:t>
      </w:r>
      <w:r w:rsidRPr="00DB29F2">
        <w:rPr>
          <w:lang w:val="ru-RU"/>
        </w:rPr>
        <w:t xml:space="preserve">  № </w:t>
      </w:r>
      <w:r w:rsidR="002A3ABA">
        <w:rPr>
          <w:lang w:val="ru-RU"/>
        </w:rPr>
        <w:t>100-11/4</w:t>
      </w:r>
    </w:p>
    <w:p w:rsidR="00DB29F2" w:rsidRPr="00DB29F2" w:rsidRDefault="00DB29F2" w:rsidP="00DB29F2">
      <w:pPr>
        <w:pStyle w:val="a4"/>
        <w:tabs>
          <w:tab w:val="left" w:pos="10065"/>
        </w:tabs>
        <w:ind w:right="-426"/>
        <w:jc w:val="right"/>
        <w:rPr>
          <w:lang w:val="ru-RU"/>
        </w:rPr>
      </w:pPr>
    </w:p>
    <w:p w:rsidR="00B073B2" w:rsidRDefault="00B073B2" w:rsidP="00DB29F2">
      <w:pPr>
        <w:jc w:val="center"/>
        <w:rPr>
          <w:bCs/>
          <w:sz w:val="22"/>
          <w:szCs w:val="22"/>
          <w:lang w:val="ru-RU"/>
        </w:rPr>
      </w:pPr>
      <w:r w:rsidRPr="00B073B2">
        <w:rPr>
          <w:bCs/>
          <w:sz w:val="22"/>
          <w:szCs w:val="22"/>
          <w:lang w:val="ru-RU"/>
        </w:rPr>
        <w:t xml:space="preserve">Ведомственная структура расходов бюджета города Сердобска Сердобского района </w:t>
      </w:r>
    </w:p>
    <w:p w:rsidR="00DB29F2" w:rsidRPr="00B073B2" w:rsidRDefault="00B073B2" w:rsidP="00DB29F2">
      <w:pPr>
        <w:jc w:val="center"/>
        <w:rPr>
          <w:lang w:val="ru-RU"/>
        </w:rPr>
      </w:pPr>
      <w:r w:rsidRPr="00B073B2">
        <w:rPr>
          <w:bCs/>
          <w:sz w:val="22"/>
          <w:szCs w:val="22"/>
          <w:lang w:val="ru-RU"/>
        </w:rPr>
        <w:t>Пензенской области за 2017 год</w:t>
      </w:r>
    </w:p>
    <w:p w:rsidR="00DB29F2" w:rsidRPr="00DB29F2" w:rsidRDefault="00DB29F2" w:rsidP="00DB29F2">
      <w:pPr>
        <w:jc w:val="right"/>
        <w:rPr>
          <w:lang w:val="ru-RU"/>
        </w:rPr>
      </w:pPr>
      <w:r>
        <w:rPr>
          <w:lang w:val="ru-RU"/>
        </w:rPr>
        <w:t>(тыс. руб.)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367"/>
        <w:gridCol w:w="648"/>
        <w:gridCol w:w="563"/>
        <w:gridCol w:w="565"/>
        <w:gridCol w:w="1535"/>
        <w:gridCol w:w="566"/>
        <w:gridCol w:w="1417"/>
        <w:gridCol w:w="1687"/>
      </w:tblGrid>
      <w:tr w:rsidR="00B073B2" w:rsidRPr="00DE1DDF" w:rsidTr="00A10081">
        <w:trPr>
          <w:trHeight w:val="41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B2" w:rsidRPr="00DE1DDF" w:rsidRDefault="00B073B2" w:rsidP="00DB29F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2" w:rsidRDefault="00A10081" w:rsidP="00A100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B2" w:rsidRPr="00DE1DDF" w:rsidRDefault="00B073B2" w:rsidP="00DB29F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Назначено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2" w:rsidRDefault="00B073B2" w:rsidP="00DB29F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Исполнено</w:t>
            </w:r>
          </w:p>
        </w:tc>
      </w:tr>
      <w:tr w:rsidR="00B073B2" w:rsidRPr="00FF665B" w:rsidTr="00A10081">
        <w:trPr>
          <w:trHeight w:val="5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Pr="00DB29F2" w:rsidRDefault="00B073B2" w:rsidP="00DB29F2">
            <w:pPr>
              <w:rPr>
                <w:bCs/>
                <w:sz w:val="22"/>
                <w:szCs w:val="22"/>
                <w:lang w:val="ru-RU"/>
              </w:rPr>
            </w:pPr>
            <w:r w:rsidRPr="00DB29F2">
              <w:rPr>
                <w:bCs/>
                <w:sz w:val="22"/>
                <w:szCs w:val="22"/>
                <w:lang w:val="ru-RU"/>
              </w:rPr>
              <w:t>Всего расходов по бюджету города Сердобска Сердобского района Пензенской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2" w:rsidRPr="00B073B2" w:rsidRDefault="00B073B2" w:rsidP="00A1008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Pr="00DE1DDF" w:rsidRDefault="00B073B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B2" w:rsidRPr="00DB29F2" w:rsidRDefault="00B073B2" w:rsidP="00710023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DB29F2">
              <w:rPr>
                <w:bCs/>
                <w:sz w:val="22"/>
                <w:szCs w:val="22"/>
                <w:lang w:val="ru-RU"/>
              </w:rPr>
              <w:t>121548,590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2" w:rsidRDefault="00B073B2" w:rsidP="0071002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  <w:p w:rsidR="00B073B2" w:rsidRDefault="00B073B2" w:rsidP="0071002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  <w:p w:rsidR="00B073B2" w:rsidRPr="00DB29F2" w:rsidRDefault="00B073B2" w:rsidP="00710023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DB29F2">
              <w:rPr>
                <w:bCs/>
                <w:sz w:val="22"/>
                <w:szCs w:val="22"/>
                <w:lang w:val="ru-RU"/>
              </w:rPr>
              <w:t>103839,697</w:t>
            </w:r>
          </w:p>
        </w:tc>
      </w:tr>
      <w:tr w:rsidR="00A10081" w:rsidRPr="00FF665B" w:rsidTr="00BE3753">
        <w:trPr>
          <w:trHeight w:val="3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DB29F2" w:rsidRDefault="00A10081" w:rsidP="00A10081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Администрация города Сердобска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B073B2" w:rsidRDefault="00A10081" w:rsidP="00A100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DB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DB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DB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DB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Pr="00DB29F2" w:rsidRDefault="00A10081" w:rsidP="00710023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121448,590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A10081" w:rsidRDefault="00A10081" w:rsidP="00710023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10081">
              <w:rPr>
                <w:bCs/>
                <w:sz w:val="22"/>
                <w:szCs w:val="22"/>
                <w:lang w:val="ru-RU"/>
              </w:rPr>
              <w:t>103792,697</w:t>
            </w:r>
          </w:p>
        </w:tc>
      </w:tr>
      <w:tr w:rsidR="00B073B2" w:rsidRPr="00FF665B" w:rsidTr="00A10081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2" w:rsidRPr="00A10081" w:rsidRDefault="00A10081" w:rsidP="00A100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B2" w:rsidRPr="00FF665B" w:rsidRDefault="00B073B2" w:rsidP="001F78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  <w:r w:rsidR="001F78DB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09,495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B2" w:rsidRDefault="00B073B2" w:rsidP="001F78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="001F78DB">
              <w:rPr>
                <w:sz w:val="22"/>
                <w:szCs w:val="22"/>
                <w:lang w:val="ru-RU"/>
              </w:rPr>
              <w:t>304</w:t>
            </w:r>
            <w:r>
              <w:rPr>
                <w:sz w:val="22"/>
                <w:szCs w:val="22"/>
                <w:lang w:val="ru-RU"/>
              </w:rPr>
              <w:t>,120</w:t>
            </w:r>
          </w:p>
        </w:tc>
      </w:tr>
      <w:tr w:rsidR="001F78DB" w:rsidRPr="00FF665B" w:rsidTr="001F78DB">
        <w:trPr>
          <w:trHeight w:val="100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23268,125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20055,080</w:t>
            </w:r>
          </w:p>
        </w:tc>
      </w:tr>
      <w:tr w:rsidR="001F78DB" w:rsidTr="001F78DB">
        <w:trPr>
          <w:trHeight w:val="125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Профилактика террористической и экстремистской деятельности на территории города Сердобска Сердобского района на 2014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>-2020 годы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1F78DB" w:rsidTr="001F78DB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Организация проведения тематических мероприятий по мерам пресечения угроз террористической и экстремистской направленности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Противодействие террористической и экстремистской деятельности на территории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04 0 01 05350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1F78DB" w:rsidTr="001F78DB">
        <w:trPr>
          <w:trHeight w:val="45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04 0 01 05350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1F78DB" w:rsidRPr="004B6E6A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Развитие муниципальной службы в городе Сердобске Сердобского района Пензенской области на 2014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>2020 годы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4B6E6A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1002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1F78DB" w:rsidTr="00914B99">
        <w:trPr>
          <w:trHeight w:val="2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Организация повышения квалификации и переподготовки муниципальных служащих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910FA6" w:rsidRDefault="001F78DB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1F78DB" w:rsidTr="001F78DB">
        <w:trPr>
          <w:trHeight w:val="41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развития муниципальной службы в городе Сердобске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08 0 01 07010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910FA6" w:rsidRDefault="001F78DB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1F78DB" w:rsidTr="00BE3753">
        <w:trPr>
          <w:trHeight w:val="6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08 0 01 07010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910FA6" w:rsidRDefault="001F78DB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1F78DB" w:rsidTr="001F78DB">
        <w:trPr>
          <w:trHeight w:val="6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08 0 01 07010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910FA6" w:rsidRDefault="001F78DB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1F78DB" w:rsidRPr="00923B6D" w:rsidTr="001F78DB">
        <w:trPr>
          <w:trHeight w:val="11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Обеспечение функционирования аппарата Администрации города Сердобска,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923B6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20850,173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18538,646</w:t>
            </w:r>
          </w:p>
        </w:tc>
      </w:tr>
      <w:tr w:rsidR="001F78DB" w:rsidRPr="00923B6D" w:rsidTr="001F78DB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DE1DDF">
              <w:rPr>
                <w:sz w:val="22"/>
                <w:szCs w:val="22"/>
              </w:rPr>
              <w:t>Аппарат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  <w:proofErr w:type="spellStart"/>
            <w:r w:rsidRPr="00DE1DDF">
              <w:rPr>
                <w:sz w:val="22"/>
                <w:szCs w:val="22"/>
              </w:rPr>
              <w:t>Администрации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  <w:proofErr w:type="spellStart"/>
            <w:r w:rsidRPr="00DE1DDF">
              <w:rPr>
                <w:sz w:val="22"/>
                <w:szCs w:val="22"/>
              </w:rPr>
              <w:t>города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  <w:proofErr w:type="spellStart"/>
            <w:r w:rsidRPr="00DE1DDF">
              <w:rPr>
                <w:sz w:val="22"/>
                <w:szCs w:val="22"/>
              </w:rPr>
              <w:t>Сердобска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923B6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19669,844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17416,585</w:t>
            </w:r>
          </w:p>
        </w:tc>
      </w:tr>
      <w:tr w:rsidR="001F78DB" w:rsidRPr="00923B6D" w:rsidTr="001F78DB">
        <w:trPr>
          <w:trHeight w:val="92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выплаты по оплате труда  работников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923B6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17142,646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15188,424</w:t>
            </w:r>
          </w:p>
        </w:tc>
      </w:tr>
      <w:tr w:rsidR="001F78DB" w:rsidTr="001F78DB">
        <w:trPr>
          <w:trHeight w:val="14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A32F38">
              <w:rPr>
                <w:sz w:val="22"/>
                <w:szCs w:val="22"/>
                <w:lang w:val="ru-RU"/>
              </w:rPr>
              <w:t>17142,646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</w:pPr>
            <w:r w:rsidRPr="005556E0">
              <w:rPr>
                <w:sz w:val="22"/>
                <w:szCs w:val="22"/>
                <w:lang w:val="ru-RU"/>
              </w:rPr>
              <w:t>15188,424</w:t>
            </w:r>
          </w:p>
        </w:tc>
      </w:tr>
      <w:tr w:rsidR="001F78DB" w:rsidTr="001F78DB">
        <w:trPr>
          <w:trHeight w:val="51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A32F38">
              <w:rPr>
                <w:sz w:val="22"/>
                <w:szCs w:val="22"/>
                <w:lang w:val="ru-RU"/>
              </w:rPr>
              <w:t>17142,646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</w:pPr>
            <w:r w:rsidRPr="005556E0">
              <w:rPr>
                <w:sz w:val="22"/>
                <w:szCs w:val="22"/>
                <w:lang w:val="ru-RU"/>
              </w:rPr>
              <w:t>15188,424</w:t>
            </w:r>
          </w:p>
        </w:tc>
      </w:tr>
      <w:tr w:rsidR="001F78DB" w:rsidRPr="001A2023" w:rsidTr="001F78DB">
        <w:trPr>
          <w:trHeight w:val="84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функций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A202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2527,198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2228,161</w:t>
            </w:r>
          </w:p>
        </w:tc>
      </w:tr>
      <w:tr w:rsidR="001F78DB" w:rsidTr="001F78DB">
        <w:trPr>
          <w:trHeight w:val="15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146</w:t>
            </w:r>
            <w:r>
              <w:rPr>
                <w:sz w:val="22"/>
                <w:szCs w:val="22"/>
              </w:rPr>
              <w:t>,500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137,953</w:t>
            </w:r>
          </w:p>
        </w:tc>
      </w:tr>
      <w:tr w:rsidR="001F78DB" w:rsidRPr="00FF665B" w:rsidTr="001F78DB">
        <w:trPr>
          <w:trHeight w:val="50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F665B">
              <w:rPr>
                <w:sz w:val="22"/>
                <w:szCs w:val="22"/>
                <w:lang w:val="ru-RU"/>
              </w:rPr>
              <w:t>146,500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F665B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137,953</w:t>
            </w:r>
          </w:p>
        </w:tc>
      </w:tr>
      <w:tr w:rsidR="001F78DB" w:rsidTr="001F78DB">
        <w:trPr>
          <w:trHeight w:val="39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76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7A4CA2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2048,234</w:t>
            </w:r>
          </w:p>
        </w:tc>
      </w:tr>
      <w:tr w:rsidR="001F78DB" w:rsidTr="001F78DB">
        <w:trPr>
          <w:trHeight w:val="5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76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7A4CA2" w:rsidRDefault="001F78DB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2048,234</w:t>
            </w:r>
          </w:p>
        </w:tc>
      </w:tr>
      <w:tr w:rsidR="001F78DB" w:rsidRPr="00B253A0" w:rsidTr="00492579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253A0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225,929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41,974</w:t>
            </w:r>
          </w:p>
        </w:tc>
      </w:tr>
      <w:tr w:rsidR="001F78DB" w:rsidTr="002A3ABA">
        <w:trPr>
          <w:trHeight w:val="14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Уплата  налогов, сборов и иных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225,929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41,974</w:t>
            </w:r>
          </w:p>
        </w:tc>
      </w:tr>
      <w:tr w:rsidR="001F78DB" w:rsidRPr="005B7211" w:rsidTr="00492579">
        <w:trPr>
          <w:trHeight w:val="6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B721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1F78DB" w:rsidRPr="005B7211" w:rsidTr="001F78DB">
        <w:trPr>
          <w:trHeight w:val="111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выплаты по оплате труда  работников органов местного самоуправления по главе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B721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1F78DB" w:rsidTr="001F78DB">
        <w:trPr>
          <w:trHeight w:val="140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354EEA"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354EEA" w:rsidRDefault="001F78DB" w:rsidP="00540510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1F78DB" w:rsidTr="001F78DB">
        <w:trPr>
          <w:trHeight w:val="44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354EEA"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354EEA" w:rsidRDefault="001F78DB" w:rsidP="00540510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1F78DB" w:rsidRPr="005E6A46" w:rsidTr="001F78DB">
        <w:trPr>
          <w:trHeight w:val="242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2373,552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1472,034</w:t>
            </w:r>
          </w:p>
        </w:tc>
      </w:tr>
      <w:tr w:rsidR="001F78DB" w:rsidRPr="005E6A46" w:rsidTr="001F78DB">
        <w:trPr>
          <w:trHeight w:val="3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2373,552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1472,034</w:t>
            </w:r>
          </w:p>
        </w:tc>
      </w:tr>
      <w:tr w:rsidR="001F78DB" w:rsidTr="001F78DB">
        <w:trPr>
          <w:trHeight w:val="114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выплаты по оплате труда  работников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2258,770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540510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1406,740</w:t>
            </w:r>
          </w:p>
        </w:tc>
      </w:tr>
      <w:tr w:rsidR="001F78DB" w:rsidTr="001F78DB">
        <w:trPr>
          <w:trHeight w:val="12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2258,770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540510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1406,740</w:t>
            </w:r>
          </w:p>
        </w:tc>
      </w:tr>
      <w:tr w:rsidR="001F78DB" w:rsidTr="001F78DB">
        <w:trPr>
          <w:trHeight w:val="54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2258,770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540510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1406,740</w:t>
            </w:r>
          </w:p>
        </w:tc>
      </w:tr>
      <w:tr w:rsidR="001F78DB" w:rsidRPr="005E6A46" w:rsidTr="001F78DB">
        <w:trPr>
          <w:trHeight w:val="94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функций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114,782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65,294</w:t>
            </w:r>
          </w:p>
        </w:tc>
      </w:tr>
      <w:tr w:rsidR="001F78DB" w:rsidRPr="005E6A46" w:rsidTr="001F78DB">
        <w:trPr>
          <w:trHeight w:val="4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114,782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65,294</w:t>
            </w:r>
          </w:p>
        </w:tc>
      </w:tr>
      <w:tr w:rsidR="001F78DB" w:rsidRPr="005E6A46" w:rsidTr="00492579">
        <w:trPr>
          <w:trHeight w:val="5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114,782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65,294</w:t>
            </w:r>
          </w:p>
        </w:tc>
      </w:tr>
      <w:tr w:rsidR="001F78DB" w:rsidTr="00492579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540510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1F78DB" w:rsidTr="00492579">
        <w:trPr>
          <w:trHeight w:val="6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Осуществление полномочий поселений по организации исполнения бюджета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1F78DB" w:rsidTr="001F78DB">
        <w:trPr>
          <w:trHeight w:val="3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Предоставление межбюджетных трансфертов из бюджета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1F78DB" w:rsidTr="001F78DB">
        <w:trPr>
          <w:trHeight w:val="15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из бюджетов поселений на осуществление полномочий поселений по организации  исполнения бюджета в соответствии с заключенными соглашениями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1F78DB" w:rsidTr="00492579">
        <w:trPr>
          <w:trHeight w:val="47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1F78DB" w:rsidRPr="00671405" w:rsidTr="00492579">
        <w:trPr>
          <w:trHeight w:val="39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671405" w:rsidRDefault="001F78DB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1F78DB" w:rsidRPr="00EF093D" w:rsidTr="001F78D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выборов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референдумов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F093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1F78DB" w:rsidRPr="00EF093D" w:rsidTr="001F78DB">
        <w:trPr>
          <w:trHeight w:val="5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Проведение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выборов депутатов Собрания представителей города Сердобска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F093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1F78DB" w:rsidRPr="00EF093D" w:rsidTr="001F78DB">
        <w:trPr>
          <w:trHeight w:val="46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выборов Собрания представителей города Сердобска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82 1 00 07460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F093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1F78DB" w:rsidRPr="00EF093D" w:rsidTr="001F78DB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82 1 00 07460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F093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1F78DB" w:rsidRPr="00EF093D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82 1 00 07460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F093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Резервный фонд Администрации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81 1 00 20500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81 1 00 20500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81 1 00 20500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F78DB" w:rsidRPr="00FF665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8849,626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4657,296</w:t>
            </w:r>
          </w:p>
        </w:tc>
      </w:tr>
      <w:tr w:rsidR="001F78DB" w:rsidRPr="00F849F8" w:rsidTr="001F78DB">
        <w:trPr>
          <w:trHeight w:val="239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BE375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849F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1F78DB" w:rsidRPr="00F849F8" w:rsidTr="00914B99">
        <w:trPr>
          <w:trHeight w:val="42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 xml:space="preserve">Ресурсное обеспечение деятельности МКУ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капитального строительства</w:t>
            </w:r>
            <w:r w:rsidR="00BE375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района, подведомственного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Администрации города Сердобска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849F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7B4927"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1F78DB" w:rsidRPr="00F849F8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Основное мероприятие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 xml:space="preserve">Создание эффективной системы реализации основных направлений деятельности МКУ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капитального строительства</w:t>
            </w:r>
            <w:r w:rsidR="00BE375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849F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7B4927"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1F78DB" w:rsidRPr="00F849F8" w:rsidTr="001F78DB">
        <w:trPr>
          <w:trHeight w:val="99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капитального строительства</w:t>
            </w:r>
            <w:r w:rsidR="00BE3753">
              <w:rPr>
                <w:sz w:val="22"/>
                <w:szCs w:val="22"/>
                <w:lang w:val="ru-RU"/>
              </w:rPr>
              <w:t xml:space="preserve">» </w:t>
            </w:r>
            <w:r w:rsidRPr="00DE1DDF">
              <w:rPr>
                <w:sz w:val="22"/>
                <w:szCs w:val="22"/>
                <w:lang w:val="ru-RU"/>
              </w:rPr>
              <w:t xml:space="preserve">города Сердобска Сердобского района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849F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7B4927"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1F78DB" w:rsidRPr="00F849F8" w:rsidTr="001F78DB">
        <w:trPr>
          <w:trHeight w:val="110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849F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1623,730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1471,980</w:t>
            </w:r>
          </w:p>
        </w:tc>
      </w:tr>
      <w:tr w:rsidR="001F78DB" w:rsidRPr="00FF665B" w:rsidTr="001F78DB">
        <w:trPr>
          <w:trHeight w:val="52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1623,730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1471,980</w:t>
            </w:r>
          </w:p>
        </w:tc>
      </w:tr>
      <w:tr w:rsidR="001F78DB" w:rsidRPr="005E6A46" w:rsidTr="001F78DB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213,186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171,952</w:t>
            </w:r>
          </w:p>
        </w:tc>
      </w:tr>
      <w:tr w:rsidR="001F78DB" w:rsidRPr="005E6A46" w:rsidTr="001F78DB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213,186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171,952</w:t>
            </w:r>
          </w:p>
        </w:tc>
      </w:tr>
      <w:tr w:rsidR="001F78DB" w:rsidRPr="005E6A46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35,646</w:t>
            </w:r>
          </w:p>
        </w:tc>
      </w:tr>
      <w:tr w:rsidR="001F78DB" w:rsidRPr="005E6A46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E6A4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35,646</w:t>
            </w:r>
          </w:p>
        </w:tc>
      </w:tr>
      <w:tr w:rsidR="001F78DB" w:rsidRPr="00CF59B0" w:rsidTr="001F78DB">
        <w:trPr>
          <w:trHeight w:val="11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Обеспечение управления муниципальной собственностью города Сердобска Сердобского района Пензенской области на 2014-2020 годы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F59B0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1F78DB" w:rsidTr="001F78DB">
        <w:trPr>
          <w:trHeight w:val="8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Совершенствование учета и формирование муниципального имущества, эффективное управление и содержание муниципального имущества</w:t>
            </w:r>
            <w:r w:rsidR="00BE375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26A78" w:rsidRDefault="001F78DB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1F78DB" w:rsidTr="001F78DB">
        <w:trPr>
          <w:trHeight w:val="5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Оценка недвижимости, регулирование отношений по муниципальной собственности и ее содержание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26A78" w:rsidRDefault="001F78DB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1F78DB" w:rsidTr="00492579">
        <w:trPr>
          <w:trHeight w:val="47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26A78" w:rsidRDefault="001F78DB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1F78DB" w:rsidTr="00492579">
        <w:trPr>
          <w:trHeight w:val="6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07 0 01 20410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26A78" w:rsidRDefault="001F78DB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1F78DB" w:rsidRPr="00671405" w:rsidTr="00492579">
        <w:trPr>
          <w:trHeight w:val="16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1F78DB" w:rsidTr="001F78DB">
        <w:trPr>
          <w:trHeight w:val="179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1F78DB" w:rsidTr="001F78DB">
        <w:trPr>
          <w:trHeight w:val="12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1F78DB" w:rsidTr="001F78DB">
        <w:trPr>
          <w:trHeight w:val="13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1F78DB" w:rsidTr="001F78DB">
        <w:trPr>
          <w:trHeight w:val="15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1F78DB" w:rsidTr="001F78DB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Разработка комплексных программ развития коммунальной, социальной и транспортной инфраструктуры города Сердобска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21621C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1F78DB" w:rsidTr="001F78DB">
        <w:trPr>
          <w:trHeight w:val="74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Разработка комплексных программ развития коммунальной, социальной и транспортной инфраструктуры города Сердобска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1F78DB" w:rsidTr="001F78DB">
        <w:trPr>
          <w:trHeight w:val="8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разработку комплексных программ развития коммунальной, социальной и транспортной инфраструктуры города Сердобска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90 1 00 07180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1F78DB" w:rsidTr="001F78DB">
        <w:trPr>
          <w:trHeight w:val="38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90 1 00 07180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1F78DB" w:rsidTr="001F78DB">
        <w:trPr>
          <w:trHeight w:val="5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90 1 00 07180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1F78DB" w:rsidRPr="00FA3633" w:rsidTr="00BE3753">
        <w:trPr>
          <w:trHeight w:val="35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Членские взносы в Союз малых городов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A363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FA3633" w:rsidTr="00BE3753">
        <w:trPr>
          <w:trHeight w:val="42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Членские взносы в Союз малых городов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A363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FA3633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Уплата членских взносов в Союз малых городов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7710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A363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492579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7710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321A06"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492579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7710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321A06"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FF665B" w:rsidTr="00492579">
        <w:trPr>
          <w:trHeight w:val="10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2684,938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604,444</w:t>
            </w:r>
          </w:p>
        </w:tc>
      </w:tr>
      <w:tr w:rsidR="001F78DB" w:rsidRPr="00F849F8" w:rsidTr="001F78DB">
        <w:trPr>
          <w:trHeight w:val="3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849F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2684,938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604,444</w:t>
            </w:r>
          </w:p>
        </w:tc>
      </w:tr>
      <w:tr w:rsidR="001F78DB" w:rsidRPr="00FA3633" w:rsidTr="001F78DB">
        <w:trPr>
          <w:trHeight w:val="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МКУ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капитального строительства</w:t>
            </w:r>
            <w:r w:rsidR="00BE3753">
              <w:rPr>
                <w:sz w:val="22"/>
                <w:szCs w:val="22"/>
                <w:lang w:val="ru-RU"/>
              </w:rPr>
              <w:t xml:space="preserve">» 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A363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323,346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165,144</w:t>
            </w:r>
          </w:p>
        </w:tc>
      </w:tr>
      <w:tr w:rsidR="001F78DB" w:rsidTr="001F78DB">
        <w:trPr>
          <w:trHeight w:val="12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21621C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162,131</w:t>
            </w:r>
          </w:p>
        </w:tc>
      </w:tr>
      <w:tr w:rsidR="001F78DB" w:rsidTr="001F78DB">
        <w:trPr>
          <w:trHeight w:val="41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21621C" w:rsidRDefault="001F78DB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162,161</w:t>
            </w:r>
          </w:p>
        </w:tc>
      </w:tr>
      <w:tr w:rsidR="001F78DB" w:rsidTr="001F78DB">
        <w:trPr>
          <w:trHeight w:val="46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4B7FC7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3,013</w:t>
            </w:r>
          </w:p>
        </w:tc>
      </w:tr>
      <w:tr w:rsidR="001F78DB" w:rsidTr="001F78DB">
        <w:trPr>
          <w:trHeight w:val="6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4B7FC7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3,013</w:t>
            </w:r>
          </w:p>
        </w:tc>
      </w:tr>
      <w:tr w:rsidR="001F78DB" w:rsidRPr="00FA3633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A363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45,856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FA3633" w:rsidTr="001F78DB">
        <w:trPr>
          <w:trHeight w:val="128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A363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A363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45,856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1A2023" w:rsidTr="001F78DB">
        <w:trPr>
          <w:trHeight w:val="6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Оценка недвижимости, регулирование отношений по муниципальной собственности и ее содержание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A202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2361,592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439,300</w:t>
            </w:r>
          </w:p>
        </w:tc>
      </w:tr>
      <w:tr w:rsidR="001F78DB" w:rsidTr="001F78DB">
        <w:trPr>
          <w:trHeight w:val="39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814140">
              <w:rPr>
                <w:sz w:val="22"/>
                <w:szCs w:val="22"/>
                <w:lang w:val="ru-RU"/>
              </w:rPr>
              <w:t>2361,592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14140" w:rsidRDefault="001F78DB" w:rsidP="004B7FC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439,300</w:t>
            </w:r>
          </w:p>
        </w:tc>
      </w:tr>
      <w:tr w:rsidR="001F78DB" w:rsidTr="001F78DB">
        <w:trPr>
          <w:trHeight w:val="6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814140">
              <w:rPr>
                <w:sz w:val="22"/>
                <w:szCs w:val="22"/>
                <w:lang w:val="ru-RU"/>
              </w:rPr>
              <w:t>2361,592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14140" w:rsidRDefault="001F78DB" w:rsidP="004B7FC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439,300</w:t>
            </w:r>
          </w:p>
        </w:tc>
      </w:tr>
      <w:tr w:rsidR="001F78DB" w:rsidRPr="00FF665B" w:rsidTr="001F78DB">
        <w:trPr>
          <w:trHeight w:val="4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4221,547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3424,287</w:t>
            </w:r>
          </w:p>
        </w:tc>
      </w:tr>
      <w:tr w:rsidR="001F78DB" w:rsidTr="001F78DB">
        <w:trPr>
          <w:trHeight w:val="65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Защита населения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3667,575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2964,899</w:t>
            </w:r>
          </w:p>
        </w:tc>
      </w:tr>
      <w:tr w:rsidR="001F78DB" w:rsidRPr="00C15C25" w:rsidTr="00492579">
        <w:trPr>
          <w:trHeight w:val="148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ситуаций, обеспечение пожарной безопасности в городе Сердобске Сердобского района Пензенской области на 2014-2020 годы</w:t>
            </w:r>
            <w:r w:rsidR="00BE375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3187,334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2710,306</w:t>
            </w:r>
          </w:p>
        </w:tc>
      </w:tr>
      <w:tr w:rsidR="001F78DB" w:rsidTr="00492579">
        <w:trPr>
          <w:trHeight w:val="114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BE375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BE375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Снижение рисков и смягчение последствий чрезвычайных ситуаций и стихийных бедствий природного и техногенного характера в городе Сердобске Сердобского района Пензенской области</w:t>
            </w:r>
            <w:r w:rsidR="00BE375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48,805</w:t>
            </w:r>
          </w:p>
        </w:tc>
      </w:tr>
      <w:tr w:rsidR="001F78DB" w:rsidTr="00492579">
        <w:trPr>
          <w:trHeight w:val="148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Создание эффективной системы реализации мероприятий по защите населения, территорий, объектов жизнеобеспечения населения от угроз природного и техногенного характера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1F78DB" w:rsidTr="001F78DB">
        <w:trPr>
          <w:trHeight w:val="72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03 2 01 65260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1F78DB" w:rsidTr="001F78DB">
        <w:trPr>
          <w:trHeight w:val="54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03 2 01 65260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03 2 01 65260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1F78DB" w:rsidRPr="00C15C25" w:rsidTr="001F78DB">
        <w:trPr>
          <w:trHeight w:val="14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 xml:space="preserve">Ресурсное обеспечение деятельности МКУ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по защите населения от чрезвычайных ситуаций и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района, подведомственного Администрации города Сердобска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3138,528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2661,501</w:t>
            </w:r>
          </w:p>
        </w:tc>
      </w:tr>
      <w:tr w:rsidR="001F78DB" w:rsidRPr="00C15C25" w:rsidTr="001F78DB">
        <w:trPr>
          <w:trHeight w:val="174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 xml:space="preserve">Обеспечение эффективного исполнения МКУ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по защите населения от чрезвычайных ситуаций и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 xml:space="preserve">» 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функций муниципального заказчика по защите населения от чрезвычайных ситуаций природного и техногенного характера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3138,528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2661,501</w:t>
            </w:r>
          </w:p>
        </w:tc>
      </w:tr>
      <w:tr w:rsidR="001F78DB" w:rsidTr="00492579">
        <w:trPr>
          <w:trHeight w:val="99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по защите населения от чрезвычайных ситуаций и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 xml:space="preserve">» </w:t>
            </w:r>
            <w:r w:rsidRPr="00DE1DDF">
              <w:rPr>
                <w:sz w:val="22"/>
                <w:szCs w:val="22"/>
                <w:lang w:val="ru-RU"/>
              </w:rPr>
              <w:t xml:space="preserve">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3138,528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2661,501</w:t>
            </w:r>
          </w:p>
        </w:tc>
      </w:tr>
      <w:tr w:rsidR="001F78DB" w:rsidTr="00492579">
        <w:trPr>
          <w:trHeight w:val="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2540,391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2217,062</w:t>
            </w:r>
          </w:p>
        </w:tc>
      </w:tr>
      <w:tr w:rsidR="001F78DB" w:rsidRPr="00FF665B" w:rsidTr="00492579">
        <w:trPr>
          <w:trHeight w:val="46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2540,391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2217,062</w:t>
            </w:r>
          </w:p>
        </w:tc>
      </w:tr>
      <w:tr w:rsidR="001F78DB" w:rsidRPr="00C15C25" w:rsidTr="00950FED">
        <w:trPr>
          <w:trHeight w:val="60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479,677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440,343</w:t>
            </w:r>
          </w:p>
        </w:tc>
      </w:tr>
      <w:tr w:rsidR="001F78DB" w:rsidRPr="00C15C25" w:rsidTr="00950FED">
        <w:trPr>
          <w:trHeight w:val="8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479,677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440,343</w:t>
            </w:r>
          </w:p>
        </w:tc>
      </w:tr>
      <w:tr w:rsidR="001F78DB" w:rsidRPr="00C15C25" w:rsidTr="001F78DB">
        <w:trPr>
          <w:trHeight w:val="184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118,460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4,096</w:t>
            </w:r>
          </w:p>
        </w:tc>
      </w:tr>
      <w:tr w:rsidR="001F78DB" w:rsidRPr="00C15C25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118,460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4,096</w:t>
            </w:r>
          </w:p>
        </w:tc>
      </w:tr>
      <w:tr w:rsidR="001F78DB" w:rsidTr="00950FED">
        <w:trPr>
          <w:trHeight w:val="2723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C74F6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9,791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1F78DB" w:rsidTr="001F78DB">
        <w:trPr>
          <w:trHeight w:val="550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1F78DB" w:rsidRPr="00C15C25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470,450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244,802</w:t>
            </w:r>
          </w:p>
        </w:tc>
      </w:tr>
      <w:tr w:rsidR="001F78DB" w:rsidRPr="00C15C25" w:rsidTr="001F78DB">
        <w:trPr>
          <w:trHeight w:val="214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470,450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244,802</w:t>
            </w:r>
          </w:p>
        </w:tc>
      </w:tr>
      <w:tr w:rsidR="001F78DB" w:rsidRPr="00C15C25" w:rsidTr="001F78DB">
        <w:trPr>
          <w:trHeight w:val="9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по защите населения от чрезвычайных ситуаций и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15C2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470,450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244,802</w:t>
            </w:r>
          </w:p>
        </w:tc>
      </w:tr>
      <w:tr w:rsidR="001F78DB" w:rsidTr="001F78DB">
        <w:trPr>
          <w:trHeight w:val="12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395,240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C74F6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233,065</w:t>
            </w:r>
          </w:p>
        </w:tc>
      </w:tr>
      <w:tr w:rsidR="001F78DB" w:rsidTr="00492579">
        <w:trPr>
          <w:trHeight w:val="41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395,240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C74F6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233,065</w:t>
            </w:r>
          </w:p>
        </w:tc>
      </w:tr>
      <w:tr w:rsidR="001F78DB" w:rsidRPr="00CB3488" w:rsidTr="00492579">
        <w:trPr>
          <w:trHeight w:val="1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B348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11,737</w:t>
            </w:r>
          </w:p>
        </w:tc>
      </w:tr>
      <w:tr w:rsidR="001F78DB" w:rsidRPr="00CB3488" w:rsidTr="00492579">
        <w:trPr>
          <w:trHeight w:val="6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B348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11,737</w:t>
            </w:r>
          </w:p>
        </w:tc>
      </w:tr>
      <w:tr w:rsidR="001F78DB" w:rsidTr="00492579">
        <w:trPr>
          <w:trHeight w:val="1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EE6F29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63,460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492579">
        <w:trPr>
          <w:trHeight w:val="3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Уплата  налогов, сборов и иных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EE6F29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63,460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CB3488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пожарной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B348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553,972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459,388</w:t>
            </w:r>
          </w:p>
        </w:tc>
      </w:tr>
      <w:tr w:rsidR="001F78DB" w:rsidRPr="00D6025D" w:rsidTr="001F78DB">
        <w:trPr>
          <w:trHeight w:val="1279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ситуаций, обеспечение пожарной безопасности в городе Сердобске Сердобского района Пензенской области на 2014-2020 годы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411,937</w:t>
            </w:r>
          </w:p>
        </w:tc>
      </w:tr>
      <w:tr w:rsidR="001F78DB" w:rsidRPr="00D6025D" w:rsidTr="001F78DB">
        <w:trPr>
          <w:trHeight w:val="6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Пожарная безопасность города Сердобска Сердобского района Пензенской области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F5339D">
              <w:rPr>
                <w:sz w:val="22"/>
                <w:szCs w:val="22"/>
                <w:lang w:val="ru-RU"/>
              </w:rPr>
              <w:t>411,93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F78DB" w:rsidRPr="00D6025D" w:rsidTr="001F78DB">
        <w:trPr>
          <w:trHeight w:val="678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Подготовка и обеспечение проведения мероприятий по профилактике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F5339D">
              <w:rPr>
                <w:sz w:val="22"/>
                <w:szCs w:val="22"/>
                <w:lang w:val="ru-RU"/>
              </w:rPr>
              <w:t>411,93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F78DB" w:rsidRPr="00D6025D" w:rsidTr="001F78DB">
        <w:trPr>
          <w:trHeight w:val="90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по защите населения от чрезвычайных ситуаций и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F5339D">
              <w:rPr>
                <w:sz w:val="22"/>
                <w:szCs w:val="22"/>
                <w:lang w:val="ru-RU"/>
              </w:rPr>
              <w:t>411,93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F78DB" w:rsidRPr="00D6025D" w:rsidTr="001F78DB">
        <w:trPr>
          <w:trHeight w:val="10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468,178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410,314</w:t>
            </w:r>
          </w:p>
        </w:tc>
      </w:tr>
      <w:tr w:rsidR="001F78DB" w:rsidRPr="00FF665B" w:rsidTr="001F78DB">
        <w:trPr>
          <w:trHeight w:val="46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468,178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410,314</w:t>
            </w:r>
          </w:p>
        </w:tc>
      </w:tr>
      <w:tr w:rsidR="001F78DB" w:rsidTr="001F78DB">
        <w:trPr>
          <w:trHeight w:val="38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5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D6025D" w:rsidTr="001F78DB">
        <w:trPr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</w:tr>
      <w:tr w:rsidR="001F78DB" w:rsidRPr="00D6025D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D6025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B" w:rsidRPr="00786BC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1F78DB" w:rsidTr="001F78DB">
        <w:trPr>
          <w:trHeight w:val="38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1F78DB" w:rsidTr="002A3ABA">
        <w:trPr>
          <w:trHeight w:val="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по защите населения от чрезвычайных ситуаций и пожарной безопасности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99 9 00 21210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1F78DB" w:rsidTr="002A3ABA">
        <w:trPr>
          <w:trHeight w:val="132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99 9 00 21210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1F78DB" w:rsidTr="002A3ABA">
        <w:trPr>
          <w:trHeight w:val="4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99 9 00 21210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1F78DB" w:rsidRPr="00AC278D" w:rsidTr="001F78DB">
        <w:trPr>
          <w:trHeight w:val="132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18588,250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16098,217</w:t>
            </w:r>
          </w:p>
        </w:tc>
      </w:tr>
      <w:tr w:rsidR="001F78DB" w:rsidTr="001F78DB">
        <w:trPr>
          <w:trHeight w:val="14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Транспорт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Tr="001F78DB">
        <w:trPr>
          <w:trHeight w:val="256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Tr="001F78DB">
        <w:trPr>
          <w:trHeight w:val="6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Улучшение качества пассажирских перевозок в городе Сердобске Сердобского района Пензенской области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Tr="001F78DB">
        <w:trPr>
          <w:trHeight w:val="5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Организация пассажирских перевозок по социально-значимым маршрутам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Tr="001F78DB">
        <w:trPr>
          <w:trHeight w:val="9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на возмещение недополученных доходов организациям автомобильного транспорта на маршрутах летних перевозок городского сообщения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02 5 01 29210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Tr="001F78DB">
        <w:trPr>
          <w:trHeight w:val="20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02 5 01 29210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Tr="001F78DB">
        <w:trPr>
          <w:trHeight w:val="92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02 5 01 29210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1F78DB" w:rsidRPr="00C805EB" w:rsidTr="001F78DB">
        <w:trPr>
          <w:trHeight w:val="21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C805E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35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6025D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DB" w:rsidRPr="0018022E" w:rsidRDefault="001F78DB" w:rsidP="00DB29F2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F78DB" w:rsidTr="001F78DB">
        <w:trPr>
          <w:trHeight w:val="8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на возмещение недополученных доходов организациям автомобильного транспорта на маршрутах летних перевозок городского сообщения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6025D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29210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6025D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6765FC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23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DB" w:rsidRDefault="001F78DB" w:rsidP="00DB29F2">
            <w:pPr>
              <w:jc w:val="center"/>
            </w:pPr>
            <w:r w:rsidRPr="00767334">
              <w:rPr>
                <w:sz w:val="22"/>
                <w:szCs w:val="22"/>
              </w:rPr>
              <w:t xml:space="preserve">99 9 00 </w:t>
            </w:r>
            <w:r w:rsidRPr="00767334">
              <w:rPr>
                <w:sz w:val="22"/>
                <w:szCs w:val="22"/>
                <w:lang w:val="ru-RU"/>
              </w:rPr>
              <w:t>29210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6765FC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492579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767334">
              <w:rPr>
                <w:sz w:val="22"/>
                <w:szCs w:val="22"/>
              </w:rPr>
              <w:t xml:space="preserve">99 9 00 </w:t>
            </w:r>
            <w:r w:rsidRPr="00767334">
              <w:rPr>
                <w:sz w:val="22"/>
                <w:szCs w:val="22"/>
                <w:lang w:val="ru-RU"/>
              </w:rPr>
              <w:t>29210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6765FC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AC278D" w:rsidTr="001F78DB">
        <w:trPr>
          <w:trHeight w:val="24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Дорожное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хозяйство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дорожные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15872,555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13637,307</w:t>
            </w:r>
          </w:p>
        </w:tc>
      </w:tr>
      <w:tr w:rsidR="001F78DB" w:rsidRPr="00AC278D" w:rsidTr="001F78DB">
        <w:trPr>
          <w:trHeight w:val="26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города Сердобска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Содействие в развитии жилищного строительства,</w:t>
            </w:r>
            <w:r w:rsidR="00950FED"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 xml:space="preserve">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13024,793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1F78DB" w:rsidTr="001F78DB">
        <w:trPr>
          <w:trHeight w:val="1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3B0B00" w:rsidRDefault="001F78DB" w:rsidP="003B0B00">
            <w:pPr>
              <w:outlineLv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1F78DB" w:rsidTr="001F78DB">
        <w:trPr>
          <w:trHeight w:val="12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Содержание улично-дорожной сети города Сердобска в надлежащем состоянии, проведение мероприятий по ремонту автомобильных дорог и тротуаров города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1F78DB" w:rsidTr="001F78DB">
        <w:trPr>
          <w:trHeight w:val="41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02 4 01 46010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1F78DB" w:rsidTr="001F78DB">
        <w:trPr>
          <w:trHeight w:val="46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02 4 01 46010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1F78DB" w:rsidTr="001F78DB">
        <w:trPr>
          <w:trHeight w:val="7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02 4 01 46010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1F78DB" w:rsidRPr="00BE7DFE" w:rsidTr="001F78DB">
        <w:trPr>
          <w:trHeight w:val="102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Развитие автомобильных дорог общего пользования в городе Сердобске Сердобского района Пензенской области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E7DF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1604,700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1535,825</w:t>
            </w:r>
          </w:p>
        </w:tc>
      </w:tr>
      <w:tr w:rsidR="001F78DB" w:rsidRPr="00BE7DFE" w:rsidTr="001F78DB">
        <w:trPr>
          <w:trHeight w:val="105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«</w:t>
            </w:r>
            <w:r w:rsidRPr="00FE6ED5">
              <w:rPr>
                <w:sz w:val="22"/>
                <w:szCs w:val="22"/>
                <w:lang w:val="ru-RU"/>
              </w:rPr>
              <w:t>Ремонт дорожного покрытия автомобильных дорог города Сердобска Сердобского района Пензенской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E7DF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1604,700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1535,825</w:t>
            </w:r>
          </w:p>
        </w:tc>
      </w:tr>
      <w:tr w:rsidR="001F78DB" w:rsidRPr="00FE6ED5" w:rsidTr="001F78DB">
        <w:trPr>
          <w:trHeight w:val="784"/>
        </w:trPr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Ремонт автомобильных дорог и искусственных сооружений на них за счет дорожного фонда города Сердобска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S3080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179,000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A4145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110,151</w:t>
            </w:r>
          </w:p>
        </w:tc>
      </w:tr>
      <w:tr w:rsidR="001F78DB" w:rsidRPr="00FE6ED5" w:rsidTr="001F78DB">
        <w:trPr>
          <w:trHeight w:val="5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S3080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179,000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A4145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110,151</w:t>
            </w:r>
          </w:p>
        </w:tc>
      </w:tr>
      <w:tr w:rsidR="001F78DB" w:rsidRPr="00FE6ED5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S3080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179,000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A4145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110,151</w:t>
            </w:r>
          </w:p>
        </w:tc>
      </w:tr>
      <w:tr w:rsidR="001F78DB" w:rsidRPr="00BE7DFE" w:rsidTr="001F78DB">
        <w:trPr>
          <w:trHeight w:val="17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lastRenderedPageBreak/>
              <w:t>Расходы за счет субсидий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 территорий многоквартирных домов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10 0 01 73080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E7DF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1425,700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1425,674</w:t>
            </w:r>
          </w:p>
        </w:tc>
      </w:tr>
      <w:tr w:rsidR="001F78DB" w:rsidRPr="00BE7DFE" w:rsidTr="001F78DB">
        <w:trPr>
          <w:trHeight w:val="57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10 0 01 73080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E7DF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1425,700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1425,674</w:t>
            </w:r>
          </w:p>
        </w:tc>
      </w:tr>
      <w:tr w:rsidR="001F78DB" w:rsidRPr="00BE7DFE" w:rsidTr="001F78DB">
        <w:trPr>
          <w:trHeight w:val="6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10 0 01 73080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E7DF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1425,700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1425,674</w:t>
            </w:r>
          </w:p>
        </w:tc>
      </w:tr>
      <w:tr w:rsidR="001F78DB" w:rsidRPr="00FE6ED5" w:rsidTr="001F78DB">
        <w:trPr>
          <w:trHeight w:val="6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Муниципальная программа «Ремонт дворовых территорий многоквартирных домов города Сердобска Сердобского района Пензенской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E6ED5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1F78DB" w:rsidRPr="00FE6ED5" w:rsidTr="001F78DB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Основное мероприятие «Ремонт дворовых территорий многоквартирных домов и проездов к дворовым территориям многоквартирных домов города Сердобска Сердобского района Пензенской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1F78DB" w:rsidRPr="00FE6ED5" w:rsidTr="001F78DB">
        <w:trPr>
          <w:trHeight w:val="4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Ремонт дворовых территорий многоквартирных домов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12 0 01 46080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1F78DB" w:rsidRPr="00FE6ED5" w:rsidTr="001F78DB">
        <w:trPr>
          <w:trHeight w:val="43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12 0 01 46080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1F78DB" w:rsidRPr="00FE6ED5" w:rsidTr="001F78DB">
        <w:trPr>
          <w:trHeight w:val="57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12 0 01 46080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1F78DB" w:rsidRPr="00FE6ED5" w:rsidTr="001F78DB">
        <w:trPr>
          <w:trHeight w:val="228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1F78DB" w:rsidRPr="00FE6ED5" w:rsidTr="001F78DB">
        <w:trPr>
          <w:trHeight w:val="38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46010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C417D0"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46010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C417D0"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BE7DF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46010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C417D0"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1F78DB" w:rsidRPr="00491B86" w:rsidTr="001F78DB">
        <w:trPr>
          <w:trHeight w:val="33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491B8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2515,695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2310,910</w:t>
            </w:r>
          </w:p>
        </w:tc>
      </w:tr>
      <w:tr w:rsidR="001F78DB" w:rsidRPr="00CF2F43" w:rsidTr="001F78DB">
        <w:trPr>
          <w:trHeight w:val="246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города Сердобска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FE6ED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CF2F43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1F78DB" w:rsidTr="001F78DB">
        <w:trPr>
          <w:trHeight w:val="7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Подпрограмма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Стимулирование развития жилищного строительства на территории города Сердобска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FE6ED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1F78DB" w:rsidTr="001F78DB">
        <w:trPr>
          <w:trHeight w:val="14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Разработка документации по планировке и межеванию территорий, предназначенных для развития жилищного комплекса, постановка на кадастровый учет документов территориального планирования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1F78DB" w:rsidTr="001F78DB">
        <w:trPr>
          <w:trHeight w:val="5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02 6 01 07100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1F78DB" w:rsidTr="001F78DB">
        <w:trPr>
          <w:trHeight w:val="3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02 6 01 07100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1F78DB" w:rsidTr="001F78DB">
        <w:trPr>
          <w:trHeight w:val="57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02 6 01 07100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1F78DB" w:rsidRPr="00491B86" w:rsidTr="001F78DB">
        <w:trPr>
          <w:trHeight w:val="11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Развитие и поддержка малого и среднего предпринимательства в городе Сердобске Сердобского района Пензенской области на 2014-2020 годы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491B8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</w:tr>
      <w:tr w:rsidR="001F78DB" w:rsidRPr="00491B86" w:rsidTr="001F78DB">
        <w:trPr>
          <w:trHeight w:val="9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Поддержка субъектов малого и среднего предпринимательства, осуществляющих деятельность в сфере производства товаров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11 0 01 00000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491B86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</w:tr>
      <w:tr w:rsidR="001F78DB" w:rsidRPr="00FE6ED5" w:rsidTr="001F78DB">
        <w:trPr>
          <w:trHeight w:val="6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L5278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83192" w:rsidRDefault="001F78DB" w:rsidP="00F8319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100,000</w:t>
            </w:r>
          </w:p>
        </w:tc>
      </w:tr>
      <w:tr w:rsidR="001F78DB" w:rsidRPr="00FE6ED5" w:rsidTr="00492579">
        <w:trPr>
          <w:trHeight w:val="19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</w:pPr>
            <w:r w:rsidRPr="00227B1F">
              <w:rPr>
                <w:sz w:val="22"/>
                <w:szCs w:val="22"/>
              </w:rPr>
              <w:t>11 0 01 L5278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62767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83192">
            <w:pPr>
              <w:jc w:val="right"/>
            </w:pPr>
            <w:r w:rsidRPr="00AD101F">
              <w:rPr>
                <w:sz w:val="22"/>
                <w:szCs w:val="22"/>
                <w:lang w:val="ru-RU"/>
              </w:rPr>
              <w:t>100,000</w:t>
            </w:r>
          </w:p>
        </w:tc>
      </w:tr>
      <w:tr w:rsidR="001F78DB" w:rsidRPr="00FE6ED5" w:rsidTr="00492579">
        <w:trPr>
          <w:trHeight w:val="11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491B86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491B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производителям товаров,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</w:pPr>
            <w:r w:rsidRPr="00227B1F">
              <w:rPr>
                <w:sz w:val="22"/>
                <w:szCs w:val="22"/>
              </w:rPr>
              <w:t>11 0 01 L5278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62767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83192">
            <w:pPr>
              <w:jc w:val="right"/>
            </w:pPr>
            <w:r w:rsidRPr="00AD101F">
              <w:rPr>
                <w:sz w:val="22"/>
                <w:szCs w:val="22"/>
                <w:lang w:val="ru-RU"/>
              </w:rPr>
              <w:t>100,000</w:t>
            </w:r>
          </w:p>
        </w:tc>
      </w:tr>
      <w:tr w:rsidR="001F78DB" w:rsidRPr="00AE6F55" w:rsidTr="00492579">
        <w:trPr>
          <w:trHeight w:val="119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Реализация муниципальных программ развития малого и среднего предпринимательства в </w:t>
            </w:r>
            <w:proofErr w:type="spellStart"/>
            <w:r>
              <w:rPr>
                <w:sz w:val="22"/>
                <w:szCs w:val="22"/>
                <w:lang w:val="ru-RU"/>
              </w:rPr>
              <w:t>монопрофильных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муниципальных образованиях Пензенской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227B1F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R</w:t>
            </w:r>
            <w:r w:rsidRPr="00227B1F">
              <w:rPr>
                <w:sz w:val="22"/>
                <w:szCs w:val="22"/>
              </w:rPr>
              <w:t>5278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AE6F5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088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C44B7E" w:rsidRDefault="001F78DB" w:rsidP="00C44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1441,088</w:t>
            </w:r>
          </w:p>
        </w:tc>
      </w:tr>
      <w:tr w:rsidR="001F78DB" w:rsidTr="001F78DB">
        <w:trPr>
          <w:trHeight w:val="282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227B1F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R</w:t>
            </w:r>
            <w:r w:rsidRPr="00227B1F">
              <w:rPr>
                <w:sz w:val="22"/>
                <w:szCs w:val="22"/>
              </w:rPr>
              <w:t>5278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62767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3F36C7">
              <w:rPr>
                <w:sz w:val="22"/>
                <w:szCs w:val="22"/>
              </w:rPr>
              <w:t>1441</w:t>
            </w:r>
            <w:r>
              <w:rPr>
                <w:sz w:val="22"/>
                <w:szCs w:val="22"/>
                <w:lang w:val="ru-RU"/>
              </w:rPr>
              <w:t>,</w:t>
            </w:r>
            <w:r w:rsidRPr="003F36C7">
              <w:rPr>
                <w:sz w:val="22"/>
                <w:szCs w:val="22"/>
              </w:rPr>
              <w:t>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C44B7E" w:rsidRDefault="001F78DB" w:rsidP="00C44B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1441,088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491B86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491B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производителям товаров,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227B1F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R</w:t>
            </w:r>
            <w:r w:rsidRPr="00227B1F">
              <w:rPr>
                <w:sz w:val="22"/>
                <w:szCs w:val="22"/>
              </w:rPr>
              <w:t>5278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62767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3F36C7">
              <w:rPr>
                <w:sz w:val="22"/>
                <w:szCs w:val="22"/>
              </w:rPr>
              <w:t>1441</w:t>
            </w:r>
            <w:r>
              <w:rPr>
                <w:sz w:val="22"/>
                <w:szCs w:val="22"/>
                <w:lang w:val="ru-RU"/>
              </w:rPr>
              <w:t>,</w:t>
            </w:r>
            <w:r w:rsidRPr="003F36C7">
              <w:rPr>
                <w:sz w:val="22"/>
                <w:szCs w:val="22"/>
              </w:rPr>
              <w:t>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C44B7E" w:rsidRDefault="001F78DB" w:rsidP="00C44B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1441,088</w:t>
            </w:r>
          </w:p>
        </w:tc>
      </w:tr>
      <w:tr w:rsidR="001F78DB" w:rsidRPr="00810704" w:rsidTr="001F78DB">
        <w:trPr>
          <w:trHeight w:val="19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810704" w:rsidRDefault="001F78DB" w:rsidP="00DB29F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44B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34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14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99 9 00 0</w:t>
            </w:r>
            <w:r>
              <w:rPr>
                <w:sz w:val="22"/>
                <w:szCs w:val="22"/>
                <w:lang w:val="ru-RU"/>
              </w:rPr>
              <w:t>7100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99 9 00 0</w:t>
            </w:r>
            <w:r>
              <w:rPr>
                <w:sz w:val="22"/>
                <w:szCs w:val="22"/>
                <w:lang w:val="ru-RU"/>
              </w:rPr>
              <w:t>7100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Tr="001F78DB">
        <w:trPr>
          <w:trHeight w:val="63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CF2F43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99 9 00 0</w:t>
            </w:r>
            <w:r>
              <w:rPr>
                <w:sz w:val="22"/>
                <w:szCs w:val="22"/>
                <w:lang w:val="ru-RU"/>
              </w:rPr>
              <w:t>7100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FF665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FE6ED5">
              <w:rPr>
                <w:sz w:val="22"/>
                <w:szCs w:val="22"/>
              </w:rPr>
              <w:t>Жилищно-коммунальное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44122,448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40265,531</w:t>
            </w:r>
          </w:p>
        </w:tc>
      </w:tr>
      <w:tr w:rsidR="001F78DB" w:rsidRPr="00FE6ED5" w:rsidTr="001F78DB">
        <w:trPr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FE6ED5">
              <w:rPr>
                <w:sz w:val="22"/>
                <w:szCs w:val="22"/>
              </w:rPr>
              <w:t>Жилищное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604577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1F78DB" w:rsidRPr="00FE6ED5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FE6ED5">
              <w:rPr>
                <w:sz w:val="22"/>
                <w:szCs w:val="22"/>
              </w:rPr>
              <w:t>Иные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непрограммные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1F78DB" w:rsidRPr="00FE6ED5" w:rsidTr="001F78DB">
        <w:trPr>
          <w:trHeight w:val="31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1F78DB" w:rsidRPr="00FE6ED5" w:rsidTr="001F78DB">
        <w:trPr>
          <w:trHeight w:val="6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Расходы на проведение мероприятий по капитальному ремонту и реконструкции многоквартирных домов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99 9 00 07060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1F78DB" w:rsidRPr="00FE6ED5" w:rsidTr="001F78DB">
        <w:trPr>
          <w:trHeight w:val="488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99 9 00 07060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1F78DB" w:rsidRPr="00FE6ED5" w:rsidTr="001F78DB">
        <w:trPr>
          <w:trHeight w:val="5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99 9 00 07060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FE6ED5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E6ED5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Коммунальное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7500,017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5006,866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 xml:space="preserve">Содействие в развитии жилищного строительства, модернизации и развитии коммунальной инфраструктуры, проведение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5987,770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3495,008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950FED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</w:rPr>
              <w:t>Чистая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вода</w:t>
            </w:r>
            <w:proofErr w:type="spellEnd"/>
            <w:r w:rsidR="00950FED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5850,563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3357,801</w:t>
            </w:r>
          </w:p>
        </w:tc>
      </w:tr>
      <w:tr w:rsidR="001F78DB" w:rsidTr="001F78DB">
        <w:trPr>
          <w:trHeight w:val="16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Разработка специализированными организациями ПСД для реконструкции или капитального ремонта систем водоснабжения и водоотведения, проведение работ по реконструкции или капитальному ремонту систем водоснабжения и водоотведения города Сердобска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5850,563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3357,801</w:t>
            </w:r>
          </w:p>
        </w:tc>
      </w:tr>
      <w:tr w:rsidR="001F78DB" w:rsidTr="001F78DB">
        <w:trPr>
          <w:trHeight w:val="5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проведение мероприятий по ремонту сетей водоснабжения и водоотведения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S1350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1814,820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1814,778</w:t>
            </w:r>
          </w:p>
        </w:tc>
      </w:tr>
      <w:tr w:rsidR="001F78DB" w:rsidTr="001F78DB">
        <w:trPr>
          <w:trHeight w:val="41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</w:pPr>
            <w:r w:rsidRPr="00930ABC">
              <w:rPr>
                <w:sz w:val="22"/>
                <w:szCs w:val="22"/>
              </w:rPr>
              <w:t>02 2 01 S1350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1814,820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1814,778</w:t>
            </w:r>
          </w:p>
        </w:tc>
      </w:tr>
      <w:tr w:rsidR="001F78DB" w:rsidTr="001F78DB">
        <w:trPr>
          <w:trHeight w:val="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</w:pPr>
            <w:r w:rsidRPr="00930ABC">
              <w:rPr>
                <w:sz w:val="22"/>
                <w:szCs w:val="22"/>
              </w:rPr>
              <w:t>02 2 01 S1350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1814,820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1814,778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F393E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за счет субсидий на капитальный ремонт  и ремонт сетей и сооружений водоснабжения в населенных пунктах Пензенской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930ABC"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  <w:lang w:val="ru-RU"/>
              </w:rPr>
              <w:t>7</w:t>
            </w:r>
            <w:r w:rsidRPr="00930ABC">
              <w:rPr>
                <w:sz w:val="22"/>
                <w:szCs w:val="22"/>
              </w:rPr>
              <w:t>1350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FF393E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4035,743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1543,023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930ABC"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  <w:lang w:val="ru-RU"/>
              </w:rPr>
              <w:t>7</w:t>
            </w:r>
            <w:r w:rsidRPr="00930ABC">
              <w:rPr>
                <w:sz w:val="22"/>
                <w:szCs w:val="22"/>
              </w:rPr>
              <w:t>1350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>
              <w:rPr>
                <w:sz w:val="22"/>
                <w:szCs w:val="22"/>
                <w:lang w:val="ru-RU"/>
              </w:rPr>
              <w:t>4035,743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A41A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1543,023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930ABC"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  <w:lang w:val="ru-RU"/>
              </w:rPr>
              <w:t>7</w:t>
            </w:r>
            <w:r w:rsidRPr="00930ABC">
              <w:rPr>
                <w:sz w:val="22"/>
                <w:szCs w:val="22"/>
              </w:rPr>
              <w:t>1350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>
              <w:rPr>
                <w:sz w:val="22"/>
                <w:szCs w:val="22"/>
                <w:lang w:val="ru-RU"/>
              </w:rPr>
              <w:t>4035,743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A41A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1543,023</w:t>
            </w:r>
          </w:p>
        </w:tc>
      </w:tr>
      <w:tr w:rsidR="001F78DB" w:rsidRPr="00B75B6C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Модернизация и строительство систем теплоснабжения в городе Сердобске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75B6C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1F78DB" w:rsidRPr="00B75B6C" w:rsidTr="001F78DB">
        <w:trPr>
          <w:trHeight w:val="5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Перевод многоквартирных домов на индивидуальное поквартирное газовое отопление</w:t>
            </w:r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75B6C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1F78DB" w:rsidRPr="00B75B6C" w:rsidTr="001F78DB">
        <w:trPr>
          <w:trHeight w:val="714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по модернизации и строительству систем теплоснабжения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02 3 01 07050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75B6C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1F78DB" w:rsidRPr="00B75B6C" w:rsidTr="001F78DB">
        <w:trPr>
          <w:trHeight w:val="43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02 3 01 07050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75B6C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1F78DB" w:rsidRPr="00B75B6C" w:rsidTr="001F78DB">
        <w:trPr>
          <w:trHeight w:val="64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02 3 01 07050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B75B6C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DC40C0" w:rsidRDefault="001F78DB" w:rsidP="00DC40C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1F78DB" w:rsidTr="001F78DB">
        <w:trPr>
          <w:trHeight w:val="4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предприятиям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1F78DB" w:rsidTr="001F78DB">
        <w:trPr>
          <w:trHeight w:val="39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23131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предоставление субсидий МУП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Баня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84 1 00 07090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84 1 00 07090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1F78DB" w:rsidTr="001F78DB">
        <w:trPr>
          <w:trHeight w:val="9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84 1 00 07090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1F78DB" w:rsidTr="001F78DB">
        <w:trPr>
          <w:trHeight w:val="37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</w:pPr>
            <w:r w:rsidRPr="00670CA3"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проведение мероприятий по ремонту сетей водоснабжения и водоотведения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</w:pPr>
            <w:r w:rsidRPr="00670CA3"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1F78DB" w:rsidTr="001F78DB">
        <w:trPr>
          <w:trHeight w:val="51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</w:pPr>
            <w:r w:rsidRPr="00670CA3"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1F78DB" w:rsidTr="001F78D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1F78DB" w:rsidRPr="00FF665B" w:rsidTr="001F78DB">
        <w:trPr>
          <w:trHeight w:val="17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32094,209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31383,663</w:t>
            </w:r>
          </w:p>
        </w:tc>
      </w:tr>
      <w:tr w:rsidR="001F78DB" w:rsidRPr="00AC278D" w:rsidTr="001F78DB">
        <w:trPr>
          <w:trHeight w:val="253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950FED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11629,223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10498,921</w:t>
            </w:r>
          </w:p>
        </w:tc>
      </w:tr>
      <w:tr w:rsidR="001F78DB" w:rsidRPr="00AC278D" w:rsidTr="001F78DB">
        <w:trPr>
          <w:trHeight w:val="2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950FED" w:rsidRDefault="001F78DB" w:rsidP="00950FED">
            <w:pPr>
              <w:outlineLv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50FED"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 w:rsidR="00950F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11629,223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78DB" w:rsidRPr="00AC278D" w:rsidTr="001F78DB">
        <w:trPr>
          <w:trHeight w:val="72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23131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Содержание объектов благоустройства города Сердобска в надл</w:t>
            </w:r>
            <w:r>
              <w:rPr>
                <w:sz w:val="22"/>
                <w:szCs w:val="22"/>
                <w:lang w:val="ru-RU"/>
              </w:rPr>
              <w:t>е</w:t>
            </w:r>
            <w:r w:rsidRPr="00DE1DDF">
              <w:rPr>
                <w:sz w:val="22"/>
                <w:szCs w:val="22"/>
                <w:lang w:val="ru-RU"/>
              </w:rPr>
              <w:t>ж</w:t>
            </w:r>
            <w:r>
              <w:rPr>
                <w:sz w:val="22"/>
                <w:szCs w:val="22"/>
                <w:lang w:val="ru-RU"/>
              </w:rPr>
              <w:t>а</w:t>
            </w:r>
            <w:r w:rsidRPr="00DE1DDF">
              <w:rPr>
                <w:sz w:val="22"/>
                <w:szCs w:val="22"/>
                <w:lang w:val="ru-RU"/>
              </w:rPr>
              <w:t>щем состоянии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11629,223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78DB" w:rsidTr="001F78DB">
        <w:trPr>
          <w:trHeight w:val="36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по благоустройству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02 4 03 07450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11206,296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78DB" w:rsidRPr="00965737" w:rsidTr="00492579">
        <w:trPr>
          <w:trHeight w:val="41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02 4 03 07450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965737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11206,296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78DB" w:rsidRPr="00FF665B" w:rsidTr="00492579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02 4 03 07450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11206,296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78DB" w:rsidRPr="00AC278D" w:rsidTr="002A3ABA">
        <w:trPr>
          <w:trHeight w:val="2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за счет субсидий </w:t>
            </w:r>
            <w:r w:rsidRPr="00E91D7A">
              <w:rPr>
                <w:sz w:val="22"/>
                <w:szCs w:val="22"/>
                <w:lang w:val="ru-RU"/>
              </w:rPr>
              <w:t>на совершенствование систем наружного освещения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AC278D" w:rsidRDefault="001F78DB" w:rsidP="00DB29F2">
            <w:pPr>
              <w:jc w:val="center"/>
              <w:rPr>
                <w:lang w:val="ru-RU"/>
              </w:rPr>
            </w:pPr>
            <w:r w:rsidRPr="009A76AE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  <w:lang w:val="ru-RU"/>
              </w:rPr>
              <w:t>71400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</w:tr>
      <w:tr w:rsidR="001F78DB" w:rsidRPr="00AC278D" w:rsidTr="001F78DB">
        <w:trPr>
          <w:trHeight w:val="524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AC278D" w:rsidRDefault="001F78DB" w:rsidP="00DB29F2">
            <w:pPr>
              <w:jc w:val="center"/>
              <w:rPr>
                <w:lang w:val="ru-RU"/>
              </w:rPr>
            </w:pPr>
            <w:r w:rsidRPr="009A76AE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  <w:lang w:val="ru-RU"/>
              </w:rPr>
              <w:t>71400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</w:tr>
      <w:tr w:rsidR="001F78DB" w:rsidRPr="00AC278D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AC278D" w:rsidRDefault="001F78DB" w:rsidP="00DB29F2">
            <w:pPr>
              <w:jc w:val="center"/>
              <w:rPr>
                <w:lang w:val="ru-RU"/>
              </w:rPr>
            </w:pPr>
            <w:r w:rsidRPr="009A76AE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  <w:lang w:val="ru-RU"/>
              </w:rPr>
              <w:t>71400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AC278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</w:tr>
      <w:tr w:rsidR="001F78DB" w:rsidRPr="00E91D7A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проведение мероприятий по </w:t>
            </w:r>
            <w:r w:rsidRPr="00E91D7A">
              <w:rPr>
                <w:sz w:val="22"/>
                <w:szCs w:val="22"/>
                <w:lang w:val="ru-RU"/>
              </w:rPr>
              <w:t>совершенствовани</w:t>
            </w:r>
            <w:r>
              <w:rPr>
                <w:sz w:val="22"/>
                <w:szCs w:val="22"/>
                <w:lang w:val="ru-RU"/>
              </w:rPr>
              <w:t>ю</w:t>
            </w:r>
            <w:r w:rsidRPr="00E91D7A">
              <w:rPr>
                <w:sz w:val="22"/>
                <w:szCs w:val="22"/>
                <w:lang w:val="ru-RU"/>
              </w:rPr>
              <w:t xml:space="preserve"> систем наружного освещения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E3498D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</w:rPr>
              <w:t>S</w:t>
            </w:r>
            <w:r w:rsidRPr="00E3498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E91D7A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  <w:lang w:val="ru-RU"/>
              </w:rPr>
              <w:t>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293,829</w:t>
            </w:r>
          </w:p>
        </w:tc>
      </w:tr>
      <w:tr w:rsidR="001F78DB" w:rsidTr="001F78DB">
        <w:trPr>
          <w:trHeight w:val="414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E3498D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</w:rPr>
              <w:t>S</w:t>
            </w:r>
            <w:r w:rsidRPr="00E3498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293,829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E3498D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</w:rPr>
              <w:t>S</w:t>
            </w:r>
            <w:r w:rsidRPr="00E3498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293,829</w:t>
            </w:r>
          </w:p>
        </w:tc>
      </w:tr>
      <w:tr w:rsidR="001F78DB" w:rsidRPr="00016858" w:rsidTr="001F78DB">
        <w:trPr>
          <w:trHeight w:val="9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23131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Формирование современной городской среды муниципального образования город Сердобск на 2017 год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01685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</w:tr>
      <w:tr w:rsidR="001F78DB" w:rsidRPr="00016858" w:rsidTr="001F78DB">
        <w:trPr>
          <w:trHeight w:val="12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Приведение объектов благоустройства дворовых территорий и муниципальных территорий общего пользования в соответствие с современными требованиями</w:t>
            </w:r>
            <w:r w:rsidR="001718E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01685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благоустройство дворовых территорий и муниципальных территорий общего пользования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L5550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202,000</w:t>
            </w:r>
          </w:p>
        </w:tc>
      </w:tr>
      <w:tr w:rsidR="001F78DB" w:rsidTr="001F78DB">
        <w:trPr>
          <w:trHeight w:val="46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202,000</w:t>
            </w:r>
          </w:p>
        </w:tc>
      </w:tr>
      <w:tr w:rsidR="001F78DB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L5550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202,000</w:t>
            </w:r>
          </w:p>
        </w:tc>
      </w:tr>
      <w:tr w:rsidR="001F78DB" w:rsidRPr="00016858" w:rsidTr="001F78DB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за счет субсидий на поддержку муниципальных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1685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 0 01 R5550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016858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20138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295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</w:tr>
      <w:tr w:rsidR="001F78DB" w:rsidRPr="00016858" w:rsidTr="00492579">
        <w:trPr>
          <w:trHeight w:val="54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1685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 0 01 R5550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016858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20138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295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</w:tr>
      <w:tr w:rsidR="001F78DB" w:rsidRPr="00016858" w:rsidTr="00492579">
        <w:trPr>
          <w:trHeight w:val="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16858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 0 01 R5550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01685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</w:tr>
      <w:tr w:rsidR="001F78DB" w:rsidTr="00492579">
        <w:trPr>
          <w:trHeight w:val="25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1F78DB" w:rsidTr="001F78DB">
        <w:trPr>
          <w:trHeight w:val="40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1F78DB" w:rsidTr="002A3ABA">
        <w:trPr>
          <w:trHeight w:val="4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по благоустройству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1F78DB" w:rsidTr="002A3ABA">
        <w:trPr>
          <w:trHeight w:val="2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Закупка товаров, работ и услуг для государственных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1F78DB" w:rsidTr="002A3ABA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046151" w:rsidRDefault="001F78DB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1F78DB" w:rsidRPr="00FF665B" w:rsidTr="001F78DB">
        <w:trPr>
          <w:trHeight w:val="5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3749,071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3095,852</w:t>
            </w:r>
          </w:p>
        </w:tc>
      </w:tr>
      <w:tr w:rsidR="001F78DB" w:rsidRPr="00175BE8" w:rsidTr="001F78DB">
        <w:trPr>
          <w:trHeight w:val="247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75BE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1F78DB" w:rsidRPr="00175BE8" w:rsidTr="001F78DB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1718E3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 w:rsidR="001718E3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75BE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1F78DB" w:rsidRPr="00175BE8" w:rsidTr="001F78DB">
        <w:trPr>
          <w:trHeight w:val="47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Содержание территории городских кладбищ</w:t>
            </w:r>
            <w:r w:rsidR="001718E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75BE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1F78DB" w:rsidRPr="00175BE8" w:rsidTr="001F78DB">
        <w:trPr>
          <w:trHeight w:val="5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Похоронная служба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75BE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1F78DB" w:rsidRPr="00AC207F" w:rsidTr="001F78DB">
        <w:trPr>
          <w:trHeight w:val="11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C207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2460,749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2148,178</w:t>
            </w:r>
          </w:p>
        </w:tc>
      </w:tr>
      <w:tr w:rsidR="001F78DB" w:rsidRPr="00FF665B" w:rsidTr="001F78DB">
        <w:trPr>
          <w:trHeight w:val="5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F665B">
              <w:rPr>
                <w:sz w:val="22"/>
                <w:szCs w:val="22"/>
                <w:lang w:val="ru-RU"/>
              </w:rPr>
              <w:t>2460,749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F665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2148,178</w:t>
            </w:r>
          </w:p>
        </w:tc>
      </w:tr>
      <w:tr w:rsidR="001F78DB" w:rsidRPr="00175BE8" w:rsidTr="001F78DB">
        <w:trPr>
          <w:trHeight w:val="5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175BE8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725,927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725,700</w:t>
            </w:r>
          </w:p>
        </w:tc>
      </w:tr>
      <w:tr w:rsidR="001F78DB" w:rsidRPr="00FF665B" w:rsidTr="001F78DB">
        <w:trPr>
          <w:trHeight w:val="5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725,927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725,700</w:t>
            </w:r>
          </w:p>
        </w:tc>
      </w:tr>
      <w:tr w:rsidR="001F78DB" w:rsidRPr="00810704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810704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189,100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29,854</w:t>
            </w:r>
          </w:p>
        </w:tc>
      </w:tr>
      <w:tr w:rsidR="001F78DB" w:rsidRPr="00810704" w:rsidTr="00492579">
        <w:trPr>
          <w:trHeight w:val="32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810704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189,100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29,854</w:t>
            </w:r>
          </w:p>
        </w:tc>
      </w:tr>
      <w:tr w:rsidR="001F78DB" w:rsidTr="00492579">
        <w:trPr>
          <w:trHeight w:val="21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331D3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1F78DB" w:rsidTr="00492579">
        <w:trPr>
          <w:trHeight w:val="43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1F78DB" w:rsidTr="00492579">
        <w:trPr>
          <w:trHeight w:val="4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Похоронная служба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1F78DB" w:rsidTr="002A3ABA">
        <w:trPr>
          <w:trHeight w:val="4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учреждениями, органами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1F78DB" w:rsidTr="001F78DB">
        <w:trPr>
          <w:trHeight w:val="39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1F78DB" w:rsidRPr="00FF665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F665B">
              <w:rPr>
                <w:sz w:val="22"/>
                <w:szCs w:val="22"/>
              </w:rPr>
              <w:t>7</w:t>
            </w:r>
            <w:r w:rsidRPr="00FF665B">
              <w:rPr>
                <w:sz w:val="22"/>
                <w:szCs w:val="22"/>
                <w:lang w:val="ru-RU"/>
              </w:rPr>
              <w:t>5</w:t>
            </w:r>
            <w:r w:rsidRPr="00FF665B"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F331D3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Молодежная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Tr="001F78DB">
        <w:trPr>
          <w:trHeight w:val="38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Организационно-воспитательная работа с молодежью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Tr="001F78DB">
        <w:trPr>
          <w:trHeight w:val="45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Проведение мероприятий в области молодежной политики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Tr="001F78DB">
        <w:trPr>
          <w:trHeight w:val="543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проведение мероприятий для детей и молодежи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85 1 00 07110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Tr="001F78DB">
        <w:trPr>
          <w:trHeight w:val="4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85 1 00 07110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RPr="00FF665B" w:rsidTr="001F78DB">
        <w:trPr>
          <w:trHeight w:val="6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85 1 00 07110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F665B">
              <w:rPr>
                <w:sz w:val="22"/>
                <w:szCs w:val="22"/>
              </w:rPr>
              <w:t>7</w:t>
            </w:r>
            <w:r w:rsidRPr="00FF665B">
              <w:rPr>
                <w:sz w:val="22"/>
                <w:szCs w:val="22"/>
                <w:lang w:val="ru-RU"/>
              </w:rPr>
              <w:t>5</w:t>
            </w:r>
            <w:r w:rsidRPr="00FF665B"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1F78DB" w:rsidRPr="00FF665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кинематография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18316,705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15282,248</w:t>
            </w:r>
          </w:p>
        </w:tc>
      </w:tr>
      <w:tr w:rsidR="001F78DB" w:rsidRPr="00EE6EF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E6EF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18316,705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15282,248</w:t>
            </w:r>
          </w:p>
        </w:tc>
      </w:tr>
      <w:tr w:rsidR="001F78DB" w:rsidRPr="00EE6EFB" w:rsidTr="001F78DB">
        <w:trPr>
          <w:trHeight w:val="103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Развитие культуры в городе Сердобске Сердобского района Пензенской области на 2014-2020 годы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E6EF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15863,032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14181,882</w:t>
            </w:r>
          </w:p>
        </w:tc>
      </w:tr>
      <w:tr w:rsidR="001F78DB" w:rsidTr="001F78DB">
        <w:trPr>
          <w:trHeight w:val="70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Формирование единого культурного пространства города Сердобска Сердобского района Пензенской области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170,740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1F78DB" w:rsidTr="001F78DB">
        <w:trPr>
          <w:trHeight w:val="6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Сохранение, развитие и модернизация материально-технической базы учреждений в сфере культуры</w:t>
            </w:r>
            <w:r w:rsidR="001718E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170,740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1F78DB" w:rsidTr="001F78DB">
        <w:trPr>
          <w:trHeight w:val="72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(библиотеки)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1F78DB" w:rsidTr="001F78DB">
        <w:trPr>
          <w:trHeight w:val="668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1F78DB" w:rsidRPr="005C45CF" w:rsidTr="001F78DB">
        <w:trPr>
          <w:trHeight w:val="89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(Парк </w:t>
            </w:r>
            <w:proofErr w:type="spellStart"/>
            <w:r w:rsidRPr="00DE1DDF">
              <w:rPr>
                <w:sz w:val="22"/>
                <w:szCs w:val="22"/>
                <w:lang w:val="ru-RU"/>
              </w:rPr>
              <w:t>КиО</w:t>
            </w:r>
            <w:proofErr w:type="spell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Березовая роща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168,740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5C45CF" w:rsidTr="001F78DB">
        <w:trPr>
          <w:trHeight w:val="5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168,740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5C45CF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168,740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724DBF" w:rsidTr="001F78DB">
        <w:trPr>
          <w:trHeight w:val="97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Подпрограмма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Ресурсное обеспечение деятельности учреждений культуры, подведомственных Администрации города Сердобска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15692,292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14179,882</w:t>
            </w:r>
          </w:p>
        </w:tc>
      </w:tr>
      <w:tr w:rsidR="001F78DB" w:rsidRPr="00FF665B" w:rsidTr="001F78DB">
        <w:trPr>
          <w:trHeight w:val="9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Создание условий для устойчивого развития культуры, библиотечного и музейного дела в городе Сердобске</w:t>
            </w:r>
            <w:r w:rsidR="001718E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15692,292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14179,882</w:t>
            </w:r>
          </w:p>
        </w:tc>
      </w:tr>
      <w:tr w:rsidR="001F78DB" w:rsidRPr="00724DBF" w:rsidTr="001F78DB">
        <w:trPr>
          <w:trHeight w:val="6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1718E3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</w:t>
            </w:r>
            <w:r w:rsidR="001718E3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1718E3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(библиотеки)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2937,520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2675,286</w:t>
            </w:r>
          </w:p>
        </w:tc>
      </w:tr>
      <w:tr w:rsidR="001F78DB" w:rsidRPr="00724DBF" w:rsidTr="001F78DB">
        <w:trPr>
          <w:trHeight w:val="7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2937,520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2685,286</w:t>
            </w:r>
          </w:p>
        </w:tc>
      </w:tr>
      <w:tr w:rsidR="001F78DB" w:rsidRPr="00FF665B" w:rsidTr="001F78DB">
        <w:trPr>
          <w:trHeight w:val="13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2937,520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2685,286</w:t>
            </w:r>
          </w:p>
        </w:tc>
      </w:tr>
      <w:tr w:rsidR="001F78DB" w:rsidRPr="00724DBF" w:rsidTr="001F78DB">
        <w:trPr>
          <w:trHeight w:val="8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A10081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(Парк </w:t>
            </w:r>
            <w:proofErr w:type="spellStart"/>
            <w:r w:rsidRPr="00DE1DDF">
              <w:rPr>
                <w:sz w:val="22"/>
                <w:szCs w:val="22"/>
                <w:lang w:val="ru-RU"/>
              </w:rPr>
              <w:t>Ки</w:t>
            </w:r>
            <w:r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Березовая роща</w:t>
            </w:r>
            <w:r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9467,016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8572,054</w:t>
            </w:r>
          </w:p>
        </w:tc>
      </w:tr>
      <w:tr w:rsidR="001F78DB" w:rsidRPr="00724DBF" w:rsidTr="001F78DB">
        <w:trPr>
          <w:trHeight w:val="59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9467,016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8572,054</w:t>
            </w:r>
          </w:p>
        </w:tc>
      </w:tr>
      <w:tr w:rsidR="001F78DB" w:rsidRPr="00FF665B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9467,016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8572,054</w:t>
            </w:r>
          </w:p>
        </w:tc>
      </w:tr>
      <w:tr w:rsidR="001F78DB" w:rsidRPr="00724DBF" w:rsidTr="001F78DB">
        <w:trPr>
          <w:trHeight w:val="8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МКУК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Историко-краеведческий музей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3287,756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2932,542</w:t>
            </w:r>
          </w:p>
        </w:tc>
      </w:tr>
      <w:tr w:rsidR="001F78DB" w:rsidRPr="00724DBF" w:rsidTr="001F78DB">
        <w:trPr>
          <w:trHeight w:val="120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2656,080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2398,361</w:t>
            </w:r>
          </w:p>
        </w:tc>
      </w:tr>
      <w:tr w:rsidR="001F78DB" w:rsidRPr="00FF665B" w:rsidTr="001F78DB">
        <w:trPr>
          <w:trHeight w:val="4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2656,080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2398,361</w:t>
            </w:r>
          </w:p>
        </w:tc>
      </w:tr>
      <w:tr w:rsidR="001F78DB" w:rsidRPr="005C45CF" w:rsidTr="00492579">
        <w:trPr>
          <w:trHeight w:val="5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535,656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527,576</w:t>
            </w:r>
          </w:p>
        </w:tc>
      </w:tr>
      <w:tr w:rsidR="001F78DB" w:rsidRPr="005C45CF" w:rsidTr="00492579">
        <w:trPr>
          <w:trHeight w:val="5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535,656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527,576</w:t>
            </w:r>
          </w:p>
        </w:tc>
      </w:tr>
      <w:tr w:rsidR="001F78DB" w:rsidRPr="005C45CF" w:rsidTr="00492579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6,605</w:t>
            </w:r>
          </w:p>
        </w:tc>
      </w:tr>
      <w:tr w:rsidR="001F78DB" w:rsidRPr="005C45CF" w:rsidTr="002A3ABA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6,605</w:t>
            </w:r>
          </w:p>
        </w:tc>
      </w:tr>
      <w:tr w:rsidR="001F78DB" w:rsidRPr="00671405" w:rsidTr="002A3ABA">
        <w:trPr>
          <w:trHeight w:val="17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671405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bookmarkStart w:id="0" w:name="_GoBack"/>
        <w:bookmarkEnd w:id="0"/>
      </w:tr>
      <w:tr w:rsidR="001F78DB" w:rsidRPr="007812CE" w:rsidTr="002A3ABA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812C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1F78DB" w:rsidRPr="007812CE" w:rsidTr="001F78DB">
        <w:trPr>
          <w:trHeight w:val="233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812C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1F78DB" w:rsidRPr="007812CE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812C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1F78DB" w:rsidRPr="007812CE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812C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1F78DB" w:rsidRPr="005C45CF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2443,170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1089,863</w:t>
            </w:r>
          </w:p>
        </w:tc>
      </w:tr>
      <w:tr w:rsidR="001F78DB" w:rsidRPr="005C45CF" w:rsidTr="001F78DB">
        <w:trPr>
          <w:trHeight w:val="38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2443,170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1089,863</w:t>
            </w:r>
          </w:p>
        </w:tc>
      </w:tr>
      <w:tr w:rsidR="001F78DB" w:rsidTr="001F78DB">
        <w:trPr>
          <w:trHeight w:val="7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(библиотеки)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A05AF5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235,425</w:t>
            </w:r>
          </w:p>
        </w:tc>
      </w:tr>
      <w:tr w:rsidR="001F78DB" w:rsidTr="001F78DB">
        <w:trPr>
          <w:trHeight w:val="6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A05AF5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235,425</w:t>
            </w:r>
          </w:p>
        </w:tc>
      </w:tr>
      <w:tr w:rsidR="001F78DB" w:rsidTr="001F78DB">
        <w:trPr>
          <w:trHeight w:val="1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A05AF5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235,425</w:t>
            </w:r>
          </w:p>
        </w:tc>
      </w:tr>
      <w:tr w:rsidR="001F78DB" w:rsidRPr="005C45CF" w:rsidTr="001F78DB">
        <w:trPr>
          <w:trHeight w:val="9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МБУК</w:t>
            </w:r>
            <w:r w:rsidR="00001FD7">
              <w:rPr>
                <w:sz w:val="22"/>
                <w:szCs w:val="22"/>
                <w:lang w:val="ru-RU"/>
              </w:rPr>
              <w:t xml:space="preserve"> 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(Парк </w:t>
            </w:r>
            <w:proofErr w:type="spellStart"/>
            <w:r w:rsidRPr="00DE1DDF">
              <w:rPr>
                <w:sz w:val="22"/>
                <w:szCs w:val="22"/>
                <w:lang w:val="ru-RU"/>
              </w:rPr>
              <w:t>Ки</w:t>
            </w:r>
            <w:r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Березовая роща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1615,540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621,458</w:t>
            </w:r>
          </w:p>
        </w:tc>
      </w:tr>
      <w:tr w:rsidR="001F78DB" w:rsidRPr="005C45CF" w:rsidTr="001F78DB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1615,540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621,458</w:t>
            </w:r>
          </w:p>
        </w:tc>
      </w:tr>
      <w:tr w:rsidR="001F78DB" w:rsidRPr="005C45CF" w:rsidTr="00492579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1615,540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621,458</w:t>
            </w:r>
          </w:p>
        </w:tc>
      </w:tr>
      <w:tr w:rsidR="001F78DB" w:rsidRPr="005C45CF" w:rsidTr="00492579">
        <w:trPr>
          <w:trHeight w:val="9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МКУК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Историко-краеведческий музей</w:t>
            </w:r>
            <w:r w:rsidR="00001FD7">
              <w:rPr>
                <w:sz w:val="22"/>
                <w:szCs w:val="22"/>
                <w:lang w:val="ru-RU"/>
              </w:rPr>
              <w:t xml:space="preserve">» 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408,719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232,980</w:t>
            </w:r>
          </w:p>
        </w:tc>
      </w:tr>
      <w:tr w:rsidR="001F78DB" w:rsidTr="002A3ABA">
        <w:trPr>
          <w:trHeight w:val="70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lastRenderedPageBreak/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306,282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E1B7E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169,095</w:t>
            </w:r>
          </w:p>
        </w:tc>
      </w:tr>
      <w:tr w:rsidR="001F78DB" w:rsidTr="001F78DB">
        <w:trPr>
          <w:trHeight w:val="5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306,282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E1B7E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169,095</w:t>
            </w:r>
          </w:p>
        </w:tc>
      </w:tr>
      <w:tr w:rsidR="001F78DB" w:rsidTr="001F78DB">
        <w:trPr>
          <w:trHeight w:val="43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63,886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E1B7E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63,885</w:t>
            </w:r>
          </w:p>
        </w:tc>
      </w:tr>
      <w:tr w:rsidR="001F78DB" w:rsidRPr="005C45CF" w:rsidTr="001F78DB">
        <w:trPr>
          <w:trHeight w:val="5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63,886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8E1B7E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63,885</w:t>
            </w:r>
          </w:p>
        </w:tc>
      </w:tr>
      <w:tr w:rsidR="001F78DB" w:rsidRPr="005C45CF" w:rsidTr="001F78DB">
        <w:trPr>
          <w:trHeight w:val="26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C45CF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38,551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5C45CF" w:rsidTr="001F78DB">
        <w:trPr>
          <w:trHeight w:val="27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C45C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5C45C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38,551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1F78DB" w:rsidRPr="00671405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1658,325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1657,843</w:t>
            </w:r>
          </w:p>
        </w:tc>
      </w:tr>
      <w:tr w:rsidR="001F78DB" w:rsidRPr="00671405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1F78DB" w:rsidRPr="00EF093D" w:rsidTr="001F78DB">
        <w:trPr>
          <w:trHeight w:val="40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Доплата к пенсиям муниципальным служащим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EF093D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1F78DB" w:rsidTr="001F78DB">
        <w:trPr>
          <w:trHeight w:val="46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Выплаты доплат к пенсиям муниципальным служащим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1F78DB" w:rsidTr="001F78DB">
        <w:trPr>
          <w:trHeight w:val="66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ежемесячной денежной выплаты (пенсии за выслугу лет) за счет средств местного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86 1 00 05390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86 1 00 05390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1F78DB" w:rsidTr="001F78DB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1F78DB" w:rsidRPr="000773B1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0773B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776,501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776,024</w:t>
            </w:r>
          </w:p>
        </w:tc>
      </w:tr>
      <w:tr w:rsidR="001F78DB" w:rsidRPr="000773B1" w:rsidTr="001F78DB">
        <w:trPr>
          <w:trHeight w:val="6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Социальная поддержка молодых семей в жилищной сфере на 2014-2020 годы</w:t>
            </w:r>
            <w:r w:rsidR="00001FD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0773B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661,501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661,500</w:t>
            </w:r>
          </w:p>
        </w:tc>
      </w:tr>
      <w:tr w:rsidR="001F78DB" w:rsidRPr="00AA28BB" w:rsidTr="001F78DB">
        <w:trPr>
          <w:trHeight w:val="14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Оказание государственной поддержки молодым семьям в улучшении жилищных условий путем предоставления им социальной выплаты на приобретение жилья или строительство индивидуального жилого дома</w:t>
            </w:r>
            <w:r w:rsidR="00001FD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A28B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740328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1F78DB" w:rsidRPr="00AA28BB" w:rsidTr="001F78DB">
        <w:trPr>
          <w:trHeight w:val="524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на предоставление молодым семьям социальных выплат на приобретение жилья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L0200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A28B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B8452A"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1F78DB" w:rsidRPr="00AA28BB" w:rsidTr="001F78DB">
        <w:trPr>
          <w:trHeight w:val="422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L0200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A28B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B8452A"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1F78DB" w:rsidRPr="00AA28BB" w:rsidTr="001F78DB">
        <w:trPr>
          <w:trHeight w:val="5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L0200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AA28B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B8452A"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1F78DB" w:rsidRPr="000773B1" w:rsidTr="001F78DB">
        <w:trPr>
          <w:trHeight w:val="5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 xml:space="preserve">Расходы за счет субсидий на 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01 0 01 R0200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0773B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</w:tr>
      <w:tr w:rsidR="001F78DB" w:rsidRPr="000773B1" w:rsidTr="001F78DB">
        <w:trPr>
          <w:trHeight w:val="43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01 0 01 R0200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0773B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</w:tr>
      <w:tr w:rsidR="001F78DB" w:rsidRPr="000773B1" w:rsidTr="001F78DB">
        <w:trPr>
          <w:trHeight w:val="48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01 0 01 R0200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0773B1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</w:tr>
      <w:tr w:rsidR="001F78DB" w:rsidTr="001F78DB">
        <w:trPr>
          <w:trHeight w:val="41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Проведение мероприятия в области социальной политики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4604BA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4604BA" w:rsidRDefault="001F78DB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1F78DB" w:rsidTr="001F78DB">
        <w:trPr>
          <w:trHeight w:val="44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Проведение мероприятий, посвященных Дню Победы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4604BA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4604BA" w:rsidRDefault="001F78DB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1F78DB" w:rsidTr="001F78DB">
        <w:trPr>
          <w:trHeight w:val="512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к годовщине Победы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87 1 00 05290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4604BA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4C7E4E"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1F78DB" w:rsidRPr="00671405" w:rsidTr="001F78DB">
        <w:trPr>
          <w:trHeight w:val="54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87 1 00 05290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4C7E4E"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1F78DB" w:rsidRPr="007812CE" w:rsidTr="001F78DB">
        <w:trPr>
          <w:trHeight w:val="6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87 1 00 05290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812C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4C7E4E"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1F78DB" w:rsidTr="00001FD7">
        <w:trPr>
          <w:trHeight w:val="38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Возмещение затрат на захоронение почетных граждан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41F7A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41F7A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E30B7D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E30B7D" w:rsidRDefault="001F78DB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1F78DB" w:rsidTr="00001FD7">
        <w:trPr>
          <w:trHeight w:val="29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Возмещение затрат на захоронение почетных граждан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41F7A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41F7A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E30B7D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1F78DB" w:rsidTr="001F78DB">
        <w:trPr>
          <w:trHeight w:val="4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по возмещению затрат на захоронение почетных граждан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41F7A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  <w:lang w:val="ru-RU"/>
              </w:rPr>
              <w:t>7190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541F7A" w:rsidRDefault="001F78DB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Default="001F78DB" w:rsidP="00DB29F2">
            <w:pPr>
              <w:jc w:val="right"/>
            </w:pPr>
            <w:r w:rsidRPr="00E30B7D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1F78DB" w:rsidRPr="00671405" w:rsidTr="00001FD7">
        <w:trPr>
          <w:trHeight w:val="42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8135DE">
              <w:rPr>
                <w:sz w:val="22"/>
                <w:szCs w:val="22"/>
                <w:lang w:val="ru-RU"/>
              </w:rPr>
              <w:t>92</w:t>
            </w:r>
            <w:r w:rsidRPr="008135DE">
              <w:rPr>
                <w:sz w:val="22"/>
                <w:szCs w:val="22"/>
              </w:rPr>
              <w:t xml:space="preserve"> </w:t>
            </w:r>
            <w:r w:rsidRPr="008135DE">
              <w:rPr>
                <w:sz w:val="22"/>
                <w:szCs w:val="22"/>
                <w:lang w:val="ru-RU"/>
              </w:rPr>
              <w:t>1</w:t>
            </w:r>
            <w:r w:rsidRPr="008135DE">
              <w:rPr>
                <w:sz w:val="22"/>
                <w:szCs w:val="22"/>
              </w:rPr>
              <w:t xml:space="preserve"> 00 0</w:t>
            </w:r>
            <w:r w:rsidRPr="008135DE">
              <w:rPr>
                <w:sz w:val="22"/>
                <w:szCs w:val="22"/>
                <w:lang w:val="ru-RU"/>
              </w:rPr>
              <w:t>7190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671405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1F78DB" w:rsidRPr="007812CE" w:rsidTr="00001FD7">
        <w:trPr>
          <w:trHeight w:val="91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Pr="000E229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</w:pPr>
            <w:r w:rsidRPr="008135DE">
              <w:rPr>
                <w:sz w:val="22"/>
                <w:szCs w:val="22"/>
                <w:lang w:val="ru-RU"/>
              </w:rPr>
              <w:t>92</w:t>
            </w:r>
            <w:r w:rsidRPr="008135DE">
              <w:rPr>
                <w:sz w:val="22"/>
                <w:szCs w:val="22"/>
              </w:rPr>
              <w:t xml:space="preserve"> </w:t>
            </w:r>
            <w:r w:rsidRPr="008135DE">
              <w:rPr>
                <w:sz w:val="22"/>
                <w:szCs w:val="22"/>
                <w:lang w:val="ru-RU"/>
              </w:rPr>
              <w:t>1</w:t>
            </w:r>
            <w:r w:rsidRPr="008135DE">
              <w:rPr>
                <w:sz w:val="22"/>
                <w:szCs w:val="22"/>
              </w:rPr>
              <w:t xml:space="preserve"> 00 0</w:t>
            </w:r>
            <w:r w:rsidRPr="008135DE">
              <w:rPr>
                <w:sz w:val="22"/>
                <w:szCs w:val="22"/>
                <w:lang w:val="ru-RU"/>
              </w:rPr>
              <w:t>7190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DB" w:rsidRPr="007812CE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1F78DB" w:rsidRPr="00724DBF" w:rsidTr="001F78DB">
        <w:trPr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765,510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694,145</w:t>
            </w:r>
          </w:p>
        </w:tc>
      </w:tr>
      <w:tr w:rsidR="001F78DB" w:rsidRPr="00FF665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765,510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694,145</w:t>
            </w:r>
          </w:p>
        </w:tc>
      </w:tr>
      <w:tr w:rsidR="001F78DB" w:rsidRPr="00724DBF" w:rsidTr="001F78DB">
        <w:trPr>
          <w:trHeight w:val="8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Развитие спорта в городе Сердобске Сердобского района Пензенской области на 2014-2020 годы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724DBF" w:rsidRDefault="001F78DB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1F78DB" w:rsidTr="001F78DB">
        <w:trPr>
          <w:trHeight w:val="93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Повышение качества услуг, предоставляемых учреждениями физкультуры и спорта, подготовка спортивного резерва</w:t>
            </w:r>
            <w:r w:rsidR="00001FD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8C75E3"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1F78DB" w:rsidTr="00492579">
        <w:trPr>
          <w:trHeight w:val="4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 (кружок по боксу)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06 0 01 07070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8C75E3"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1F78DB" w:rsidTr="001F78DB">
        <w:trPr>
          <w:trHeight w:val="74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06 0 01 07070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8C75E3"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06 0 01 07070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D444EC" w:rsidRDefault="001F78DB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1F78DB" w:rsidTr="001F78DB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Pr="00740328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1F78DB" w:rsidTr="001F78DB">
        <w:trPr>
          <w:trHeight w:val="36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1F78DB" w:rsidTr="001F78DB">
        <w:trPr>
          <w:trHeight w:val="9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МБУК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Культурно-досуговый центр</w:t>
            </w:r>
            <w:r w:rsidR="00001FD7">
              <w:rPr>
                <w:sz w:val="22"/>
                <w:szCs w:val="22"/>
                <w:lang w:val="ru-RU"/>
              </w:rPr>
              <w:t>»</w:t>
            </w:r>
            <w:r w:rsidRPr="00DE1DDF">
              <w:rPr>
                <w:sz w:val="22"/>
                <w:szCs w:val="22"/>
                <w:lang w:val="ru-RU"/>
              </w:rPr>
              <w:t xml:space="preserve"> города Сердобска Сердобского района (кружок по боксу)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1F78DB" w:rsidTr="001F78DB">
        <w:trPr>
          <w:trHeight w:val="7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1F78DB" w:rsidTr="001F78DB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1F78DB" w:rsidRPr="00FF665B" w:rsidTr="001F78DB">
        <w:trPr>
          <w:trHeight w:val="3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Pr="00FF665B" w:rsidRDefault="001F78DB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1F78DB" w:rsidTr="001F78DB">
        <w:trPr>
          <w:trHeight w:val="5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1F78DB" w:rsidTr="001F78DB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Управление муниципальным долгом города Сердобска Сердобского района Пензенской области на 2014-2020 годы</w:t>
            </w:r>
            <w:r w:rsidR="00001FD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1F78DB" w:rsidTr="001F78DB">
        <w:trPr>
          <w:trHeight w:val="12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001FD7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001FD7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Поддержание объема муниципального долга на экономически безопасном уровне, своевременное и полное погашение долговых обязательств и их обслуживание</w:t>
            </w:r>
            <w:r w:rsidR="00001FD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1F78DB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Pr="00DE1DDF" w:rsidRDefault="001F78D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Процентные платежи по муниципальному долгу города Сердобска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09 0 01 20890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1F78DB" w:rsidTr="001F78DB">
        <w:trPr>
          <w:trHeight w:val="5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государственного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долга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1F78DB">
            <w:pPr>
              <w:jc w:val="center"/>
            </w:pPr>
            <w:r w:rsidRPr="000A1142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09 0 01 20890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8DB" w:rsidRDefault="001F78D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DB" w:rsidRDefault="001F78DB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DB" w:rsidRDefault="001F78DB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B073B2" w:rsidTr="001F78DB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долга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2" w:rsidRPr="001F78DB" w:rsidRDefault="001F78DB" w:rsidP="001F78DB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09 0 01 20890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3B2" w:rsidRDefault="00B073B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B2" w:rsidRDefault="00B073B2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B2" w:rsidRDefault="00B073B2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A10081" w:rsidTr="00BE3753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630344" w:rsidRDefault="00A10081" w:rsidP="00BE3753">
            <w:pPr>
              <w:rPr>
                <w:sz w:val="22"/>
                <w:szCs w:val="22"/>
                <w:lang w:val="ru-RU"/>
              </w:rPr>
            </w:pPr>
            <w:r w:rsidRPr="00630344">
              <w:rPr>
                <w:sz w:val="22"/>
                <w:szCs w:val="22"/>
                <w:lang w:val="ru-RU"/>
              </w:rPr>
              <w:t>Муниципальное учреждение орган местного самоуправления Собрание представителей города Сердобска Сердобского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630344" w:rsidRDefault="00A10081" w:rsidP="00BE3753">
            <w:pPr>
              <w:jc w:val="center"/>
              <w:rPr>
                <w:sz w:val="22"/>
                <w:szCs w:val="22"/>
                <w:lang w:val="ru-RU"/>
              </w:rPr>
            </w:pPr>
            <w:r w:rsidRPr="00630344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630344" w:rsidRDefault="00A10081" w:rsidP="00BE3753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630344" w:rsidRDefault="00A10081" w:rsidP="00BE3753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630344" w:rsidRDefault="00A10081" w:rsidP="00BE3753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630344" w:rsidRDefault="00A10081" w:rsidP="00BE3753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Pr="00630344" w:rsidRDefault="00A10081" w:rsidP="00BE375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30344">
              <w:rPr>
                <w:sz w:val="22"/>
                <w:szCs w:val="22"/>
                <w:lang w:val="ru-RU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126F06" w:rsidRDefault="00A10081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A10081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A10081" w:rsidRDefault="00A10081" w:rsidP="00A100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Pr="00FF665B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A10081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DE1DDF" w:rsidRDefault="00A10081" w:rsidP="00BE3753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Default="00A10081" w:rsidP="00A10081">
            <w:pPr>
              <w:jc w:val="center"/>
            </w:pPr>
            <w:r w:rsidRPr="00E72955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710023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A10081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DE1DDF" w:rsidRDefault="00A10081" w:rsidP="00BE3753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Обеспечение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Собрания представителей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Default="00A10081" w:rsidP="00A10081">
            <w:pPr>
              <w:jc w:val="center"/>
            </w:pPr>
            <w:r w:rsidRPr="00E72955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710023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A10081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представителей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Сердобска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Default="00A10081" w:rsidP="00A10081">
            <w:pPr>
              <w:jc w:val="center"/>
            </w:pPr>
            <w:r w:rsidRPr="00E72955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710023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A10081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DE1DDF" w:rsidRDefault="00A10081" w:rsidP="00BE3753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функций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Собрания представителей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Default="00A10081" w:rsidP="00A10081">
            <w:pPr>
              <w:jc w:val="center"/>
            </w:pPr>
            <w:r w:rsidRPr="00E72955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710023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001FD7">
        <w:trPr>
          <w:trHeight w:val="57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DE1DDF" w:rsidRDefault="00A10081" w:rsidP="00BE3753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Default="00A10081" w:rsidP="00A10081">
            <w:pPr>
              <w:jc w:val="center"/>
            </w:pPr>
            <w:r w:rsidRPr="00E72955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710023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A10081" w:rsidTr="00001FD7">
        <w:trPr>
          <w:trHeight w:val="8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Pr="00DE1DDF" w:rsidRDefault="00A10081" w:rsidP="00BE3753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B073B2" w:rsidRDefault="00A10081" w:rsidP="00A10081">
            <w:pPr>
              <w:jc w:val="center"/>
              <w:rPr>
                <w:sz w:val="22"/>
                <w:szCs w:val="22"/>
                <w:lang w:val="ru-RU"/>
              </w:rPr>
            </w:pPr>
            <w:r w:rsidRPr="00E72955">
              <w:rPr>
                <w:sz w:val="22"/>
                <w:szCs w:val="22"/>
                <w:lang w:val="ru-RU"/>
              </w:rPr>
              <w:t>903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73 3 00 02200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081" w:rsidRDefault="00A10081" w:rsidP="00BE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81" w:rsidRDefault="00A10081" w:rsidP="00BE3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081" w:rsidRPr="00710023" w:rsidRDefault="00A10081" w:rsidP="00BE375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</w:tbl>
    <w:p w:rsidR="00DB29F2" w:rsidRDefault="00DB29F2"/>
    <w:sectPr w:rsidR="00DB29F2" w:rsidSect="002A3ABA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32"/>
    <w:rsid w:val="00001FD7"/>
    <w:rsid w:val="00046151"/>
    <w:rsid w:val="001718E3"/>
    <w:rsid w:val="001F78DB"/>
    <w:rsid w:val="0021621C"/>
    <w:rsid w:val="00217A04"/>
    <w:rsid w:val="00231312"/>
    <w:rsid w:val="002A3ABA"/>
    <w:rsid w:val="003077E0"/>
    <w:rsid w:val="003808A7"/>
    <w:rsid w:val="003B0B00"/>
    <w:rsid w:val="00492579"/>
    <w:rsid w:val="004B7FC7"/>
    <w:rsid w:val="00540510"/>
    <w:rsid w:val="00604577"/>
    <w:rsid w:val="00710023"/>
    <w:rsid w:val="00740328"/>
    <w:rsid w:val="00786BC5"/>
    <w:rsid w:val="007A4CA2"/>
    <w:rsid w:val="007B3390"/>
    <w:rsid w:val="008A4145"/>
    <w:rsid w:val="008B1330"/>
    <w:rsid w:val="008E1B7E"/>
    <w:rsid w:val="00914B99"/>
    <w:rsid w:val="00950FED"/>
    <w:rsid w:val="00A05AF5"/>
    <w:rsid w:val="00A10081"/>
    <w:rsid w:val="00AA41AC"/>
    <w:rsid w:val="00B073B2"/>
    <w:rsid w:val="00BE3753"/>
    <w:rsid w:val="00C44B7E"/>
    <w:rsid w:val="00CF549B"/>
    <w:rsid w:val="00DB29F2"/>
    <w:rsid w:val="00DC40C0"/>
    <w:rsid w:val="00E412D8"/>
    <w:rsid w:val="00E75232"/>
    <w:rsid w:val="00F331D3"/>
    <w:rsid w:val="00F53C50"/>
    <w:rsid w:val="00F83192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9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B29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B29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9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DB29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29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29F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B29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29F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DB29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link w:val="a4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3"/>
    <w:rsid w:val="00DB29F2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5"/>
    <w:rsid w:val="00DB29F2"/>
    <w:pPr>
      <w:spacing w:after="120"/>
    </w:pPr>
  </w:style>
  <w:style w:type="character" w:customStyle="1" w:styleId="21">
    <w:name w:val="Основной текст 2 Знак"/>
    <w:basedOn w:val="a0"/>
    <w:link w:val="22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DB29F2"/>
    <w:pPr>
      <w:spacing w:after="120" w:line="480" w:lineRule="auto"/>
    </w:pPr>
  </w:style>
  <w:style w:type="character" w:customStyle="1" w:styleId="a7">
    <w:name w:val="Верхний колонтитул Знак"/>
    <w:basedOn w:val="a0"/>
    <w:link w:val="a8"/>
    <w:rsid w:val="00DB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DB29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Текст выноски Знак"/>
    <w:basedOn w:val="a0"/>
    <w:link w:val="aa"/>
    <w:semiHidden/>
    <w:rsid w:val="00DB29F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semiHidden/>
    <w:rsid w:val="00DB2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B29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9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9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B29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B29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9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DB29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29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29F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B29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29F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DB29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link w:val="a4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3"/>
    <w:rsid w:val="00DB29F2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5"/>
    <w:rsid w:val="00DB29F2"/>
    <w:pPr>
      <w:spacing w:after="120"/>
    </w:pPr>
  </w:style>
  <w:style w:type="character" w:customStyle="1" w:styleId="21">
    <w:name w:val="Основной текст 2 Знак"/>
    <w:basedOn w:val="a0"/>
    <w:link w:val="22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DB29F2"/>
    <w:pPr>
      <w:spacing w:after="120" w:line="480" w:lineRule="auto"/>
    </w:pPr>
  </w:style>
  <w:style w:type="character" w:customStyle="1" w:styleId="a7">
    <w:name w:val="Верхний колонтитул Знак"/>
    <w:basedOn w:val="a0"/>
    <w:link w:val="a8"/>
    <w:rsid w:val="00DB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DB29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Текст выноски Знак"/>
    <w:basedOn w:val="a0"/>
    <w:link w:val="aa"/>
    <w:semiHidden/>
    <w:rsid w:val="00DB29F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semiHidden/>
    <w:rsid w:val="00DB2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B29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9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26</Pages>
  <Words>7767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Ylbudget</cp:lastModifiedBy>
  <cp:revision>7</cp:revision>
  <cp:lastPrinted>2018-05-18T11:21:00Z</cp:lastPrinted>
  <dcterms:created xsi:type="dcterms:W3CDTF">2018-03-22T11:19:00Z</dcterms:created>
  <dcterms:modified xsi:type="dcterms:W3CDTF">2018-05-18T11:23:00Z</dcterms:modified>
</cp:coreProperties>
</file>