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445" w:rsidRDefault="00667EFF" w:rsidP="00667EFF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Default="00825445" w:rsidP="00825445">
      <w:pPr>
        <w:jc w:val="center"/>
        <w:rPr>
          <w:b/>
          <w:szCs w:val="28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DBA5F8" wp14:editId="357B1C0C">
            <wp:simplePos x="0" y="0"/>
            <wp:positionH relativeFrom="column">
              <wp:posOffset>2514600</wp:posOffset>
            </wp:positionH>
            <wp:positionV relativeFrom="paragraph">
              <wp:posOffset>-342900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445" w:rsidRDefault="00825445" w:rsidP="00825445">
      <w:pPr>
        <w:rPr>
          <w:b/>
          <w:sz w:val="36"/>
          <w:szCs w:val="36"/>
        </w:rPr>
      </w:pPr>
    </w:p>
    <w:p w:rsidR="00825445" w:rsidRDefault="00825445" w:rsidP="00825445">
      <w:pPr>
        <w:rPr>
          <w:b/>
          <w:sz w:val="36"/>
          <w:szCs w:val="36"/>
        </w:rPr>
      </w:pPr>
    </w:p>
    <w:p w:rsidR="00825445" w:rsidRPr="006D7A43" w:rsidRDefault="00825445" w:rsidP="00825445">
      <w:pPr>
        <w:rPr>
          <w:b/>
          <w:sz w:val="16"/>
          <w:szCs w:val="16"/>
        </w:rPr>
      </w:pPr>
    </w:p>
    <w:p w:rsidR="00825445" w:rsidRPr="00A40D3A" w:rsidRDefault="00825445" w:rsidP="00825445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>
        <w:rPr>
          <w:b/>
          <w:caps/>
          <w:sz w:val="36"/>
          <w:szCs w:val="36"/>
        </w:rPr>
        <w:t>ПЕНЗЕНСКой ОБЛАСТи</w:t>
      </w:r>
    </w:p>
    <w:p w:rsidR="00825445" w:rsidRDefault="00825445" w:rsidP="00825445">
      <w:pPr>
        <w:jc w:val="center"/>
        <w:rPr>
          <w:b/>
          <w:szCs w:val="28"/>
        </w:rPr>
      </w:pPr>
    </w:p>
    <w:p w:rsidR="00825445" w:rsidRPr="007544A3" w:rsidRDefault="00825445" w:rsidP="00825445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25445" w:rsidRDefault="00825445" w:rsidP="00825445"/>
    <w:p w:rsidR="00825445" w:rsidRPr="00CA4DB1" w:rsidRDefault="00825445" w:rsidP="00825445">
      <w:pPr>
        <w:jc w:val="center"/>
        <w:rPr>
          <w:b/>
          <w:szCs w:val="28"/>
        </w:rPr>
      </w:pPr>
      <w:r w:rsidRPr="00CA4DB1">
        <w:rPr>
          <w:b/>
          <w:szCs w:val="28"/>
        </w:rPr>
        <w:t xml:space="preserve">от </w:t>
      </w:r>
      <w:r w:rsidR="00667EFF">
        <w:rPr>
          <w:b/>
          <w:szCs w:val="28"/>
        </w:rPr>
        <w:t xml:space="preserve">      </w:t>
      </w:r>
      <w:r w:rsidR="00CB4145">
        <w:rPr>
          <w:b/>
          <w:szCs w:val="28"/>
        </w:rPr>
        <w:t>.</w:t>
      </w:r>
      <w:r w:rsidR="00667EFF">
        <w:rPr>
          <w:b/>
          <w:szCs w:val="28"/>
        </w:rPr>
        <w:t xml:space="preserve">    </w:t>
      </w:r>
      <w:r w:rsidR="00CB4145">
        <w:rPr>
          <w:b/>
          <w:szCs w:val="28"/>
        </w:rPr>
        <w:t xml:space="preserve">.2026 </w:t>
      </w:r>
      <w:r w:rsidRPr="00CA4DB1">
        <w:rPr>
          <w:b/>
          <w:szCs w:val="28"/>
        </w:rPr>
        <w:t xml:space="preserve"> № </w:t>
      </w:r>
      <w:r w:rsidR="00667EFF">
        <w:rPr>
          <w:b/>
          <w:szCs w:val="28"/>
        </w:rPr>
        <w:t>____</w:t>
      </w:r>
      <w:bookmarkStart w:id="0" w:name="_GoBack"/>
      <w:bookmarkEnd w:id="0"/>
    </w:p>
    <w:p w:rsidR="00825445" w:rsidRPr="00B11C5B" w:rsidRDefault="00825445" w:rsidP="00825445">
      <w:pPr>
        <w:jc w:val="center"/>
        <w:rPr>
          <w:b/>
          <w:szCs w:val="28"/>
        </w:rPr>
      </w:pPr>
    </w:p>
    <w:p w:rsidR="00B11C5B" w:rsidRPr="00B11C5B" w:rsidRDefault="00825445" w:rsidP="00B11C5B">
      <w:pPr>
        <w:pStyle w:val="a7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B11C5B">
        <w:rPr>
          <w:b/>
          <w:sz w:val="28"/>
          <w:szCs w:val="28"/>
        </w:rPr>
        <w:t>О внесении изменени</w:t>
      </w:r>
      <w:r w:rsidR="00B11C5B">
        <w:rPr>
          <w:b/>
          <w:sz w:val="28"/>
          <w:szCs w:val="28"/>
        </w:rPr>
        <w:t>й</w:t>
      </w:r>
      <w:r w:rsidRPr="00B11C5B">
        <w:rPr>
          <w:b/>
          <w:sz w:val="28"/>
          <w:szCs w:val="28"/>
        </w:rPr>
        <w:t xml:space="preserve"> в постановление администрации города Сердобска Сердобского района Пензенской области от </w:t>
      </w:r>
      <w:r w:rsidR="00B11C5B" w:rsidRPr="00B11C5B">
        <w:rPr>
          <w:b/>
          <w:sz w:val="28"/>
          <w:szCs w:val="28"/>
        </w:rPr>
        <w:t xml:space="preserve">04.06.2026 </w:t>
      </w:r>
      <w:r w:rsidR="00B11C5B">
        <w:rPr>
          <w:b/>
          <w:sz w:val="28"/>
          <w:szCs w:val="28"/>
        </w:rPr>
        <w:t>№</w:t>
      </w:r>
      <w:r w:rsidR="00B11C5B" w:rsidRPr="00B11C5B">
        <w:rPr>
          <w:b/>
          <w:sz w:val="28"/>
          <w:szCs w:val="28"/>
        </w:rPr>
        <w:t xml:space="preserve"> 269</w:t>
      </w:r>
    </w:p>
    <w:p w:rsidR="00B11C5B" w:rsidRPr="00B11C5B" w:rsidRDefault="00B11C5B" w:rsidP="00B11C5B">
      <w:pPr>
        <w:pStyle w:val="a7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B11C5B">
        <w:rPr>
          <w:b/>
          <w:sz w:val="28"/>
          <w:szCs w:val="28"/>
        </w:rPr>
        <w:t xml:space="preserve">О представлении гражданами, претендующими на замещение </w:t>
      </w:r>
      <w:proofErr w:type="gramStart"/>
      <w:r w:rsidRPr="00B11C5B">
        <w:rPr>
          <w:b/>
          <w:sz w:val="28"/>
          <w:szCs w:val="28"/>
        </w:rPr>
        <w:t>должностей руководителей муниципальных учреждений города Сердобска</w:t>
      </w:r>
      <w:proofErr w:type="gramEnd"/>
      <w:r w:rsidRPr="00B11C5B">
        <w:rPr>
          <w:b/>
          <w:sz w:val="28"/>
          <w:szCs w:val="28"/>
        </w:rPr>
        <w:t xml:space="preserve"> Сердобского района Пензенской области, и лицами, замещающими указанные должности, сведений о доходах, об имуществе и обязательствах имущественного характера, а также о проверке достоверности и полноты указанных сведений</w:t>
      </w:r>
      <w:r>
        <w:rPr>
          <w:b/>
          <w:sz w:val="28"/>
          <w:szCs w:val="28"/>
        </w:rPr>
        <w:t>»</w:t>
      </w:r>
    </w:p>
    <w:p w:rsidR="00825445" w:rsidRDefault="00825445" w:rsidP="00B11C5B">
      <w:pPr>
        <w:jc w:val="center"/>
        <w:rPr>
          <w:szCs w:val="28"/>
        </w:rPr>
      </w:pPr>
    </w:p>
    <w:p w:rsidR="00825445" w:rsidRPr="00B11C5B" w:rsidRDefault="00825445" w:rsidP="00B11C5B">
      <w:pPr>
        <w:shd w:val="clear" w:color="auto" w:fill="FFFFFF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     </w:t>
      </w:r>
      <w:proofErr w:type="gramStart"/>
      <w:r w:rsidR="00B11C5B" w:rsidRPr="00B11C5B">
        <w:rPr>
          <w:szCs w:val="28"/>
        </w:rPr>
        <w:t xml:space="preserve">В соответствии со статьей 281.1 Трудового кодекса Российской Федерации, </w:t>
      </w:r>
      <w:hyperlink r:id="rId7" w:history="1">
        <w:r w:rsidR="00B11C5B" w:rsidRPr="00B11C5B">
          <w:rPr>
            <w:rStyle w:val="a8"/>
            <w:color w:val="000000"/>
            <w:szCs w:val="28"/>
          </w:rPr>
          <w:t>статьей 8</w:t>
        </w:r>
      </w:hyperlink>
      <w:r w:rsidR="00B11C5B" w:rsidRPr="00B11C5B">
        <w:rPr>
          <w:szCs w:val="28"/>
        </w:rPr>
        <w:t xml:space="preserve"> Федерального закона от 25.12.2008 № 273-ФЗ «О противодействии коррупции», постановлением Правительства Российской Федерации от 13.03.2013 № 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</w:t>
      </w:r>
      <w:r w:rsidR="00B11C5B" w:rsidRPr="00B11C5B">
        <w:rPr>
          <w:szCs w:val="28"/>
        </w:rPr>
        <w:br/>
        <w:t>об имуществе и обязательствах имущественного характера», статьей 23</w:t>
      </w:r>
      <w:r w:rsidRPr="00B11C5B">
        <w:rPr>
          <w:rFonts w:eastAsia="Microsoft Sans Serif"/>
          <w:szCs w:val="28"/>
          <w:lang w:bidi="ru-RU"/>
        </w:rPr>
        <w:t xml:space="preserve"> </w:t>
      </w:r>
      <w:r w:rsidRPr="00B11C5B">
        <w:rPr>
          <w:szCs w:val="28"/>
        </w:rPr>
        <w:t>Устав</w:t>
      </w:r>
      <w:r w:rsidR="00B11C5B" w:rsidRPr="00B11C5B">
        <w:rPr>
          <w:szCs w:val="28"/>
        </w:rPr>
        <w:t>а</w:t>
      </w:r>
      <w:r w:rsidRPr="00B11C5B">
        <w:rPr>
          <w:szCs w:val="28"/>
        </w:rPr>
        <w:t xml:space="preserve"> городского поселения город Сердобск</w:t>
      </w:r>
      <w:proofErr w:type="gramEnd"/>
      <w:r w:rsidRPr="00B11C5B">
        <w:rPr>
          <w:szCs w:val="28"/>
        </w:rPr>
        <w:t xml:space="preserve"> </w:t>
      </w:r>
      <w:r w:rsidR="001E447F" w:rsidRPr="00B11C5B">
        <w:rPr>
          <w:szCs w:val="28"/>
        </w:rPr>
        <w:t xml:space="preserve">муниципального района </w:t>
      </w:r>
      <w:r w:rsidRPr="00B11C5B">
        <w:rPr>
          <w:szCs w:val="28"/>
        </w:rPr>
        <w:t>Сердобск</w:t>
      </w:r>
      <w:r w:rsidR="001E447F" w:rsidRPr="00B11C5B">
        <w:rPr>
          <w:szCs w:val="28"/>
        </w:rPr>
        <w:t>ий</w:t>
      </w:r>
      <w:r w:rsidRPr="00B11C5B">
        <w:rPr>
          <w:szCs w:val="28"/>
        </w:rPr>
        <w:t xml:space="preserve"> район Пензенской области</w:t>
      </w:r>
      <w:r w:rsidRPr="00B11C5B">
        <w:rPr>
          <w:rFonts w:eastAsiaTheme="minorHAnsi"/>
          <w:bCs/>
          <w:szCs w:val="28"/>
          <w:lang w:eastAsia="en-US"/>
        </w:rPr>
        <w:t xml:space="preserve">,  </w:t>
      </w:r>
    </w:p>
    <w:p w:rsidR="00825445" w:rsidRPr="006F7487" w:rsidRDefault="00825445" w:rsidP="0082544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</w:p>
    <w:p w:rsidR="00825445" w:rsidRDefault="00825445" w:rsidP="00825445">
      <w:pPr>
        <w:widowControl w:val="0"/>
        <w:jc w:val="both"/>
        <w:rPr>
          <w:szCs w:val="28"/>
          <w:lang w:bidi="ru-RU"/>
        </w:rPr>
      </w:pPr>
      <w:r w:rsidRPr="007D3E40">
        <w:rPr>
          <w:b/>
          <w:bCs/>
          <w:szCs w:val="28"/>
        </w:rPr>
        <w:t>АДМИНИСТРАЦИЯ ГОРОДА СЕРДОБСКА ПОСТАНОВЛЯЕТ</w:t>
      </w:r>
      <w:r>
        <w:rPr>
          <w:szCs w:val="28"/>
          <w:lang w:bidi="ru-RU"/>
        </w:rPr>
        <w:t>:</w:t>
      </w:r>
    </w:p>
    <w:p w:rsidR="00B11C5B" w:rsidRDefault="00825445" w:rsidP="00B11C5B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Cs w:val="28"/>
          <w:lang w:eastAsia="en-US"/>
        </w:rPr>
      </w:pPr>
      <w:r w:rsidRPr="00B11C5B">
        <w:rPr>
          <w:rFonts w:eastAsiaTheme="minorHAnsi"/>
          <w:bCs/>
          <w:szCs w:val="28"/>
          <w:lang w:eastAsia="en-US"/>
        </w:rPr>
        <w:t xml:space="preserve">     </w:t>
      </w:r>
    </w:p>
    <w:p w:rsidR="00B11C5B" w:rsidRPr="00B11C5B" w:rsidRDefault="00B11C5B" w:rsidP="008A1433">
      <w:pPr>
        <w:pStyle w:val="a7"/>
        <w:spacing w:before="0" w:beforeAutospacing="0" w:after="0" w:afterAutospacing="0" w:line="288" w:lineRule="atLeast"/>
        <w:ind w:firstLine="567"/>
        <w:jc w:val="both"/>
        <w:rPr>
          <w:bCs/>
          <w:sz w:val="28"/>
          <w:szCs w:val="28"/>
        </w:rPr>
      </w:pPr>
      <w:r w:rsidRPr="00B11C5B">
        <w:rPr>
          <w:bCs/>
          <w:sz w:val="28"/>
          <w:szCs w:val="28"/>
        </w:rPr>
        <w:t xml:space="preserve">1. </w:t>
      </w:r>
      <w:proofErr w:type="gramStart"/>
      <w:r w:rsidRPr="00B11C5B">
        <w:rPr>
          <w:bCs/>
          <w:sz w:val="28"/>
          <w:szCs w:val="28"/>
        </w:rPr>
        <w:t xml:space="preserve">Внести в пункт 2 </w:t>
      </w:r>
      <w:r>
        <w:rPr>
          <w:bCs/>
          <w:sz w:val="28"/>
          <w:szCs w:val="28"/>
        </w:rPr>
        <w:t>постановления</w:t>
      </w:r>
      <w:r w:rsidRPr="00B11C5B">
        <w:rPr>
          <w:bCs/>
          <w:sz w:val="28"/>
          <w:szCs w:val="28"/>
        </w:rPr>
        <w:t xml:space="preserve"> </w:t>
      </w:r>
      <w:r w:rsidRPr="00B11C5B">
        <w:rPr>
          <w:sz w:val="28"/>
          <w:szCs w:val="28"/>
        </w:rPr>
        <w:t>администрации города Сердобска Сердобского района Пензенской области от 04.06.2026 № 269</w:t>
      </w:r>
      <w:r>
        <w:rPr>
          <w:sz w:val="28"/>
          <w:szCs w:val="28"/>
        </w:rPr>
        <w:t xml:space="preserve"> </w:t>
      </w:r>
      <w:r w:rsidRPr="00B11C5B">
        <w:rPr>
          <w:sz w:val="28"/>
          <w:szCs w:val="28"/>
        </w:rPr>
        <w:t>«О представлении гражданами, претендующими на замещение должностей руководителей муниципальных учреждений города Сердобска Сердобского района Пензенской области, и лицами, замещающими указанные должности, сведений о доходах, об имуществе и обязательствах имущественного характера, а также о проверке достоверности и полноты указанных сведений»</w:t>
      </w:r>
      <w:r w:rsidRPr="00B11C5B">
        <w:rPr>
          <w:bCs/>
          <w:sz w:val="28"/>
          <w:szCs w:val="28"/>
        </w:rPr>
        <w:t xml:space="preserve"> следующие изменения:</w:t>
      </w:r>
      <w:proofErr w:type="gramEnd"/>
    </w:p>
    <w:p w:rsidR="00B11C5B" w:rsidRPr="00B11C5B" w:rsidRDefault="00B11C5B" w:rsidP="00B11C5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B11C5B">
        <w:rPr>
          <w:bCs/>
          <w:szCs w:val="28"/>
        </w:rPr>
        <w:t>1) подпункт «в» изложить в следующей редакции:</w:t>
      </w:r>
    </w:p>
    <w:p w:rsidR="00B11C5B" w:rsidRPr="00B11C5B" w:rsidRDefault="00B11C5B" w:rsidP="00B11C5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B11C5B">
        <w:rPr>
          <w:bCs/>
          <w:szCs w:val="28"/>
        </w:rPr>
        <w:lastRenderedPageBreak/>
        <w:t xml:space="preserve">«в) при расчете общего дохода, указанного в подпункте «а» настоящего пункта, учитываются доходы супруги (супруга) руководителя муниципального учреждения </w:t>
      </w:r>
      <w:r w:rsidRPr="00B11C5B">
        <w:rPr>
          <w:szCs w:val="28"/>
        </w:rPr>
        <w:t>города Сердобска Сердобского района Пензенской области</w:t>
      </w:r>
      <w:r w:rsidRPr="00B11C5B">
        <w:rPr>
          <w:bCs/>
          <w:szCs w:val="28"/>
        </w:rPr>
        <w:t xml:space="preserve">, полученные в период брака с указанным лицом. </w:t>
      </w:r>
      <w:proofErr w:type="gramStart"/>
      <w:r w:rsidRPr="00B11C5B">
        <w:rPr>
          <w:bCs/>
          <w:szCs w:val="28"/>
        </w:rPr>
        <w:t xml:space="preserve">Доходы супруги (супруга) руководителя муниципального учреждения </w:t>
      </w:r>
      <w:r w:rsidRPr="00B11C5B">
        <w:rPr>
          <w:szCs w:val="28"/>
        </w:rPr>
        <w:t>города Сердобска Сердобского района Пензенской области</w:t>
      </w:r>
      <w:r w:rsidRPr="00B11C5B">
        <w:rPr>
          <w:bCs/>
          <w:szCs w:val="28"/>
        </w:rPr>
        <w:t>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сделкам, предусмотренным подпунктом «а» настоящего пункта;»;</w:t>
      </w:r>
      <w:proofErr w:type="gramEnd"/>
    </w:p>
    <w:p w:rsidR="00B11C5B" w:rsidRPr="00B11C5B" w:rsidRDefault="00B11C5B" w:rsidP="00B11C5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B11C5B">
        <w:rPr>
          <w:bCs/>
          <w:szCs w:val="28"/>
        </w:rPr>
        <w:t>2) дополнить подпунктами «г», «д» следующего содержания:</w:t>
      </w:r>
    </w:p>
    <w:p w:rsidR="00B11C5B" w:rsidRPr="00B11C5B" w:rsidRDefault="00B11C5B" w:rsidP="00B11C5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proofErr w:type="gramStart"/>
      <w:r w:rsidRPr="00B11C5B">
        <w:rPr>
          <w:bCs/>
          <w:szCs w:val="28"/>
        </w:rPr>
        <w:t xml:space="preserve">«г) действие положений подпунктов «а» и «б» настоящего пункта не распространяется на сделки, совершенные руководителем муниципального учреждения </w:t>
      </w:r>
      <w:r w:rsidRPr="00B11C5B">
        <w:rPr>
          <w:szCs w:val="28"/>
        </w:rPr>
        <w:t>города Сердобска Сердобского района Пензенской области</w:t>
      </w:r>
      <w:r w:rsidRPr="00B11C5B">
        <w:rPr>
          <w:bCs/>
          <w:szCs w:val="28"/>
        </w:rPr>
        <w:t>, его супругой (супругом) и несовершеннолетними детьми до назначения указанного лица на должность, а также на сделки, совершенные супругой (супругом) указанного лица до вступления с ним в брак;</w:t>
      </w:r>
      <w:proofErr w:type="gramEnd"/>
    </w:p>
    <w:p w:rsidR="00B11C5B" w:rsidRPr="00B11C5B" w:rsidRDefault="00B11C5B" w:rsidP="00B11C5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proofErr w:type="gramStart"/>
      <w:r w:rsidRPr="00B11C5B">
        <w:rPr>
          <w:bCs/>
          <w:szCs w:val="28"/>
        </w:rPr>
        <w:t>д) справки о доходах, расходах, об имуществе и обязательствах имущественного характера, представляемые в порядке, установленном Положением, заполняются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«Интернет».».</w:t>
      </w:r>
      <w:proofErr w:type="gramEnd"/>
    </w:p>
    <w:p w:rsidR="00B11C5B" w:rsidRDefault="00B11C5B" w:rsidP="00B11C5B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B11C5B">
        <w:rPr>
          <w:szCs w:val="28"/>
        </w:rPr>
        <w:t>2. Настоящее</w:t>
      </w:r>
      <w:r>
        <w:rPr>
          <w:szCs w:val="28"/>
        </w:rPr>
        <w:t xml:space="preserve"> постановление</w:t>
      </w:r>
      <w:r w:rsidRPr="00B11C5B">
        <w:rPr>
          <w:szCs w:val="28"/>
        </w:rPr>
        <w:t xml:space="preserve"> вступает в силу с 1 сентября 2026 года.</w:t>
      </w:r>
    </w:p>
    <w:p w:rsidR="008A1433" w:rsidRDefault="00B11C5B" w:rsidP="008A1433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Cs w:val="28"/>
          <w:lang w:eastAsia="en-US"/>
        </w:rPr>
      </w:pPr>
      <w:r w:rsidRPr="00B11C5B">
        <w:rPr>
          <w:rFonts w:eastAsiaTheme="minorHAnsi"/>
          <w:bCs/>
          <w:szCs w:val="28"/>
          <w:lang w:eastAsia="en-US"/>
        </w:rPr>
        <w:t>3</w:t>
      </w:r>
      <w:r w:rsidR="00825445" w:rsidRPr="00B11C5B">
        <w:rPr>
          <w:rFonts w:eastAsiaTheme="minorHAnsi"/>
          <w:bCs/>
          <w:szCs w:val="28"/>
          <w:lang w:eastAsia="en-US"/>
        </w:rPr>
        <w:t>.Настоящее постановление опубликовать в информационном бюллетене «Вестник города Сердобска».</w:t>
      </w:r>
    </w:p>
    <w:p w:rsidR="00825445" w:rsidRPr="00B11C5B" w:rsidRDefault="00B11C5B" w:rsidP="008A1433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Cs w:val="28"/>
          <w:lang w:eastAsia="en-US"/>
        </w:rPr>
      </w:pPr>
      <w:r w:rsidRPr="00B11C5B">
        <w:rPr>
          <w:rFonts w:eastAsiaTheme="minorHAnsi"/>
          <w:bCs/>
          <w:szCs w:val="28"/>
          <w:lang w:eastAsia="en-US"/>
        </w:rPr>
        <w:t>4</w:t>
      </w:r>
      <w:r w:rsidR="00825445" w:rsidRPr="00B11C5B">
        <w:rPr>
          <w:rFonts w:eastAsiaTheme="minorHAnsi"/>
          <w:bCs/>
          <w:szCs w:val="28"/>
          <w:lang w:eastAsia="en-US"/>
        </w:rPr>
        <w:t xml:space="preserve">. </w:t>
      </w:r>
      <w:proofErr w:type="gramStart"/>
      <w:r w:rsidR="00825445" w:rsidRPr="00B11C5B">
        <w:rPr>
          <w:rFonts w:eastAsiaTheme="minorHAnsi"/>
          <w:bCs/>
          <w:szCs w:val="28"/>
          <w:lang w:eastAsia="en-US"/>
        </w:rPr>
        <w:t>Контроль за</w:t>
      </w:r>
      <w:proofErr w:type="gramEnd"/>
      <w:r w:rsidR="00825445" w:rsidRPr="00B11C5B">
        <w:rPr>
          <w:rFonts w:eastAsiaTheme="minorHAnsi"/>
          <w:bCs/>
          <w:szCs w:val="28"/>
          <w:lang w:eastAsia="en-US"/>
        </w:rPr>
        <w:t xml:space="preserve"> исполнением настоящего постановления возложить на заместителя </w:t>
      </w:r>
      <w:r w:rsidR="009C5B08" w:rsidRPr="00B11C5B">
        <w:rPr>
          <w:rFonts w:eastAsiaTheme="minorHAnsi"/>
          <w:bCs/>
          <w:szCs w:val="28"/>
          <w:lang w:eastAsia="en-US"/>
        </w:rPr>
        <w:t>г</w:t>
      </w:r>
      <w:r w:rsidR="00825445" w:rsidRPr="00B11C5B">
        <w:rPr>
          <w:rFonts w:eastAsiaTheme="minorHAnsi"/>
          <w:bCs/>
          <w:szCs w:val="28"/>
          <w:lang w:eastAsia="en-US"/>
        </w:rPr>
        <w:t xml:space="preserve">лавы </w:t>
      </w:r>
      <w:r w:rsidR="001756BB" w:rsidRPr="00B11C5B">
        <w:rPr>
          <w:rFonts w:eastAsiaTheme="minorHAnsi"/>
          <w:bCs/>
          <w:szCs w:val="28"/>
          <w:lang w:eastAsia="en-US"/>
        </w:rPr>
        <w:t xml:space="preserve">местной </w:t>
      </w:r>
      <w:r w:rsidR="00825445" w:rsidRPr="00B11C5B">
        <w:rPr>
          <w:rFonts w:eastAsiaTheme="minorHAnsi"/>
          <w:bCs/>
          <w:szCs w:val="28"/>
          <w:lang w:eastAsia="en-US"/>
        </w:rPr>
        <w:t xml:space="preserve">администрации города Сердобска </w:t>
      </w:r>
      <w:r w:rsidR="001756BB" w:rsidRPr="00B11C5B">
        <w:rPr>
          <w:rFonts w:eastAsiaTheme="minorHAnsi"/>
          <w:bCs/>
          <w:szCs w:val="28"/>
          <w:lang w:eastAsia="en-US"/>
        </w:rPr>
        <w:t>Сердобского района Пензенской области</w:t>
      </w:r>
      <w:r w:rsidR="00825445" w:rsidRPr="00B11C5B">
        <w:rPr>
          <w:rFonts w:eastAsiaTheme="minorHAnsi"/>
          <w:bCs/>
          <w:szCs w:val="28"/>
          <w:lang w:eastAsia="en-US"/>
        </w:rPr>
        <w:t>.</w:t>
      </w:r>
    </w:p>
    <w:p w:rsidR="00825445" w:rsidRPr="00B11C5B" w:rsidRDefault="00825445" w:rsidP="00825445">
      <w:pPr>
        <w:widowControl w:val="0"/>
        <w:jc w:val="both"/>
        <w:rPr>
          <w:szCs w:val="28"/>
          <w:lang w:bidi="ru-RU"/>
        </w:rPr>
      </w:pPr>
    </w:p>
    <w:p w:rsidR="00825445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25445" w:rsidRDefault="00825445" w:rsidP="00825445">
      <w:pPr>
        <w:pStyle w:val="ConsPlusNonformat"/>
        <w:widowControl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25445" w:rsidRDefault="001E447F" w:rsidP="001E447F">
      <w:pPr>
        <w:shd w:val="clear" w:color="auto" w:fill="FFFFFF"/>
        <w:jc w:val="both"/>
        <w:rPr>
          <w:b/>
          <w:color w:val="000000"/>
          <w:szCs w:val="28"/>
        </w:rPr>
      </w:pPr>
      <w:proofErr w:type="spellStart"/>
      <w:r>
        <w:rPr>
          <w:b/>
          <w:color w:val="000000"/>
          <w:szCs w:val="28"/>
        </w:rPr>
        <w:t>И.о</w:t>
      </w:r>
      <w:proofErr w:type="spellEnd"/>
      <w:r>
        <w:rPr>
          <w:b/>
          <w:color w:val="000000"/>
          <w:szCs w:val="28"/>
        </w:rPr>
        <w:t>. г</w:t>
      </w:r>
      <w:r w:rsidR="00825445" w:rsidRPr="007D3E40">
        <w:rPr>
          <w:b/>
          <w:color w:val="000000"/>
          <w:szCs w:val="28"/>
        </w:rPr>
        <w:t>лав</w:t>
      </w:r>
      <w:r>
        <w:rPr>
          <w:b/>
          <w:color w:val="000000"/>
          <w:szCs w:val="28"/>
        </w:rPr>
        <w:t>ы</w:t>
      </w:r>
      <w:r w:rsidR="00825445" w:rsidRPr="007D3E40">
        <w:rPr>
          <w:b/>
          <w:color w:val="000000"/>
          <w:szCs w:val="28"/>
        </w:rPr>
        <w:t xml:space="preserve"> администрации</w:t>
      </w:r>
      <w:r w:rsidR="00825445">
        <w:rPr>
          <w:b/>
          <w:color w:val="000000"/>
          <w:szCs w:val="28"/>
        </w:rPr>
        <w:t xml:space="preserve">                                                </w:t>
      </w:r>
      <w:r w:rsidR="0083246B">
        <w:rPr>
          <w:b/>
          <w:color w:val="000000"/>
          <w:szCs w:val="28"/>
        </w:rPr>
        <w:t>А. Г. Кузнецов</w:t>
      </w:r>
    </w:p>
    <w:p w:rsidR="0083246B" w:rsidRDefault="0083246B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83246B" w:rsidRDefault="0083246B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83246B" w:rsidRDefault="0083246B" w:rsidP="001E447F">
      <w:pPr>
        <w:shd w:val="clear" w:color="auto" w:fill="FFFFFF"/>
        <w:jc w:val="both"/>
        <w:rPr>
          <w:b/>
          <w:color w:val="000000"/>
          <w:szCs w:val="28"/>
        </w:rPr>
      </w:pPr>
    </w:p>
    <w:p w:rsidR="00825445" w:rsidRDefault="00825445" w:rsidP="00825445"/>
    <w:p w:rsidR="00825445" w:rsidRDefault="00825445" w:rsidP="00825445"/>
    <w:p w:rsidR="00825445" w:rsidRDefault="00825445" w:rsidP="00825445"/>
    <w:p w:rsidR="00825445" w:rsidRDefault="00825445" w:rsidP="00825445"/>
    <w:p w:rsidR="001E447F" w:rsidRDefault="001E447F" w:rsidP="00363183">
      <w:pPr>
        <w:widowControl w:val="0"/>
        <w:spacing w:line="274" w:lineRule="exact"/>
        <w:jc w:val="right"/>
        <w:rPr>
          <w:bCs/>
          <w:szCs w:val="28"/>
          <w:lang w:bidi="ru-RU"/>
        </w:rPr>
      </w:pPr>
    </w:p>
    <w:p w:rsidR="001E447F" w:rsidRDefault="001E447F" w:rsidP="00363183">
      <w:pPr>
        <w:widowControl w:val="0"/>
        <w:spacing w:line="274" w:lineRule="exact"/>
        <w:jc w:val="right"/>
        <w:rPr>
          <w:bCs/>
          <w:szCs w:val="28"/>
          <w:lang w:bidi="ru-RU"/>
        </w:rPr>
      </w:pPr>
    </w:p>
    <w:p w:rsidR="001E447F" w:rsidRDefault="001E447F" w:rsidP="00363183">
      <w:pPr>
        <w:widowControl w:val="0"/>
        <w:spacing w:line="274" w:lineRule="exact"/>
        <w:jc w:val="right"/>
        <w:rPr>
          <w:bCs/>
          <w:szCs w:val="28"/>
          <w:lang w:bidi="ru-RU"/>
        </w:rPr>
      </w:pPr>
    </w:p>
    <w:sectPr w:rsidR="001E4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0A8F"/>
    <w:multiLevelType w:val="hybridMultilevel"/>
    <w:tmpl w:val="408E0FFC"/>
    <w:lvl w:ilvl="0" w:tplc="AE58DE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445"/>
    <w:rsid w:val="000E5E4A"/>
    <w:rsid w:val="00144905"/>
    <w:rsid w:val="001756BB"/>
    <w:rsid w:val="001E447F"/>
    <w:rsid w:val="001F58B0"/>
    <w:rsid w:val="00357A3D"/>
    <w:rsid w:val="00363183"/>
    <w:rsid w:val="00450DFD"/>
    <w:rsid w:val="005273EE"/>
    <w:rsid w:val="00667EFF"/>
    <w:rsid w:val="007141B8"/>
    <w:rsid w:val="00717335"/>
    <w:rsid w:val="00825445"/>
    <w:rsid w:val="0083246B"/>
    <w:rsid w:val="008A1433"/>
    <w:rsid w:val="008D01E2"/>
    <w:rsid w:val="009173D4"/>
    <w:rsid w:val="009C5B08"/>
    <w:rsid w:val="00A919CC"/>
    <w:rsid w:val="00B11C5B"/>
    <w:rsid w:val="00C44D17"/>
    <w:rsid w:val="00CB4145"/>
    <w:rsid w:val="00D13B85"/>
    <w:rsid w:val="00EA0906"/>
    <w:rsid w:val="00F3749F"/>
    <w:rsid w:val="00F9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Normal (Web)"/>
    <w:basedOn w:val="a"/>
    <w:uiPriority w:val="99"/>
    <w:unhideWhenUsed/>
    <w:rsid w:val="00B11C5B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unhideWhenUsed/>
    <w:rsid w:val="00B11C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254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8254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25445"/>
    <w:pPr>
      <w:ind w:left="720"/>
      <w:contextualSpacing/>
    </w:pPr>
  </w:style>
  <w:style w:type="paragraph" w:styleId="a4">
    <w:name w:val="Plain Text"/>
    <w:basedOn w:val="a"/>
    <w:link w:val="a5"/>
    <w:rsid w:val="00825445"/>
    <w:rPr>
      <w:rFonts w:ascii="Courier New" w:hAnsi="Courier New" w:cs="Courier New"/>
      <w:sz w:val="20"/>
    </w:rPr>
  </w:style>
  <w:style w:type="character" w:customStyle="1" w:styleId="a5">
    <w:name w:val="Текст Знак"/>
    <w:basedOn w:val="a0"/>
    <w:link w:val="a4"/>
    <w:rsid w:val="0082544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Strong"/>
    <w:uiPriority w:val="22"/>
    <w:qFormat/>
    <w:rsid w:val="00825445"/>
    <w:rPr>
      <w:b/>
      <w:bCs/>
    </w:rPr>
  </w:style>
  <w:style w:type="paragraph" w:customStyle="1" w:styleId="1">
    <w:name w:val="Обычный1"/>
    <w:rsid w:val="0082544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Normal (Web)"/>
    <w:basedOn w:val="a"/>
    <w:uiPriority w:val="99"/>
    <w:unhideWhenUsed/>
    <w:rsid w:val="00B11C5B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uiPriority w:val="99"/>
    <w:unhideWhenUsed/>
    <w:rsid w:val="00B11C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64203.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571</Words>
  <Characters>3258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4</cp:revision>
  <cp:lastPrinted>2026-10-15T06:56:00Z</cp:lastPrinted>
  <dcterms:created xsi:type="dcterms:W3CDTF">2026-08-24T10:39:00Z</dcterms:created>
  <dcterms:modified xsi:type="dcterms:W3CDTF">2026-10-15T11:03:00Z</dcterms:modified>
</cp:coreProperties>
</file>